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E0" w:rsidRPr="008A4A3A" w:rsidRDefault="00792CE0" w:rsidP="00792CE0">
      <w:pPr>
        <w:tabs>
          <w:tab w:val="left" w:pos="9288"/>
        </w:tabs>
        <w:spacing w:after="200" w:line="276" w:lineRule="auto"/>
        <w:rPr>
          <w:sz w:val="22"/>
          <w:szCs w:val="22"/>
        </w:rPr>
      </w:pPr>
      <w:bookmarkStart w:id="0" w:name="_GoBack"/>
      <w:bookmarkEnd w:id="0"/>
      <w:r w:rsidRPr="008A4A3A">
        <w:rPr>
          <w:b/>
          <w:bCs/>
          <w:i/>
          <w:sz w:val="22"/>
          <w:szCs w:val="22"/>
        </w:rPr>
        <w:t>Р</w:t>
      </w:r>
      <w:r w:rsidRPr="008A4A3A">
        <w:rPr>
          <w:b/>
          <w:bCs/>
          <w:sz w:val="22"/>
          <w:szCs w:val="22"/>
        </w:rPr>
        <w:t xml:space="preserve">ассмотрено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</w:t>
      </w:r>
      <w:r w:rsidRPr="008A4A3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Pr="008A4A3A">
        <w:rPr>
          <w:b/>
          <w:bCs/>
          <w:sz w:val="22"/>
          <w:szCs w:val="22"/>
        </w:rPr>
        <w:t xml:space="preserve">Утверждено                                                   </w:t>
      </w:r>
      <w:proofErr w:type="gramStart"/>
      <w:r w:rsidRPr="008A4A3A">
        <w:rPr>
          <w:sz w:val="22"/>
          <w:szCs w:val="22"/>
        </w:rPr>
        <w:t>на  заседании</w:t>
      </w:r>
      <w:proofErr w:type="gramEnd"/>
      <w:r w:rsidRPr="008A4A3A">
        <w:rPr>
          <w:sz w:val="22"/>
          <w:szCs w:val="22"/>
        </w:rPr>
        <w:t xml:space="preserve">  МО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8A4A3A">
        <w:rPr>
          <w:sz w:val="22"/>
          <w:szCs w:val="22"/>
        </w:rPr>
        <w:t xml:space="preserve">директор  школы </w:t>
      </w: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rPr>
          <w:sz w:val="22"/>
          <w:szCs w:val="22"/>
        </w:rPr>
      </w:pPr>
      <w:r w:rsidRPr="008A4A3A">
        <w:rPr>
          <w:sz w:val="22"/>
          <w:szCs w:val="22"/>
        </w:rPr>
        <w:t xml:space="preserve">учителей начальных классов                                                    </w:t>
      </w:r>
      <w:r>
        <w:rPr>
          <w:sz w:val="22"/>
          <w:szCs w:val="22"/>
        </w:rPr>
        <w:t xml:space="preserve">                        </w:t>
      </w:r>
      <w:r w:rsidRPr="008A4A3A">
        <w:rPr>
          <w:sz w:val="22"/>
          <w:szCs w:val="22"/>
        </w:rPr>
        <w:t xml:space="preserve">  _____ </w:t>
      </w:r>
      <w:proofErr w:type="spellStart"/>
      <w:r w:rsidRPr="008A4A3A">
        <w:rPr>
          <w:sz w:val="22"/>
          <w:szCs w:val="22"/>
        </w:rPr>
        <w:t>Гизатуллин</w:t>
      </w:r>
      <w:proofErr w:type="spellEnd"/>
      <w:r w:rsidRPr="008A4A3A">
        <w:rPr>
          <w:sz w:val="22"/>
          <w:szCs w:val="22"/>
        </w:rPr>
        <w:t xml:space="preserve"> С.А.</w:t>
      </w: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rPr>
          <w:sz w:val="22"/>
          <w:szCs w:val="22"/>
        </w:rPr>
      </w:pPr>
      <w:proofErr w:type="gramStart"/>
      <w:r w:rsidRPr="008A4A3A">
        <w:rPr>
          <w:sz w:val="22"/>
          <w:szCs w:val="22"/>
        </w:rPr>
        <w:t>Протокол  №</w:t>
      </w:r>
      <w:proofErr w:type="gramEnd"/>
      <w:r w:rsidRPr="008A4A3A">
        <w:rPr>
          <w:sz w:val="22"/>
          <w:szCs w:val="22"/>
        </w:rPr>
        <w:t xml:space="preserve"> ____                                              </w:t>
      </w:r>
      <w:r>
        <w:rPr>
          <w:sz w:val="22"/>
          <w:szCs w:val="22"/>
        </w:rPr>
        <w:t xml:space="preserve">                                                </w:t>
      </w:r>
      <w:r w:rsidRPr="008A4A3A">
        <w:rPr>
          <w:sz w:val="22"/>
          <w:szCs w:val="22"/>
        </w:rPr>
        <w:t>Приказ № _______                                                                       от «____» _______20</w:t>
      </w:r>
      <w:r>
        <w:rPr>
          <w:sz w:val="22"/>
          <w:szCs w:val="22"/>
        </w:rPr>
        <w:t>20</w:t>
      </w:r>
      <w:r w:rsidRPr="008A4A3A">
        <w:rPr>
          <w:sz w:val="22"/>
          <w:szCs w:val="22"/>
        </w:rPr>
        <w:t xml:space="preserve">г.                               </w:t>
      </w:r>
      <w:r>
        <w:rPr>
          <w:sz w:val="22"/>
          <w:szCs w:val="22"/>
        </w:rPr>
        <w:t xml:space="preserve">                                                  </w:t>
      </w:r>
      <w:r w:rsidRPr="008A4A3A">
        <w:rPr>
          <w:sz w:val="22"/>
          <w:szCs w:val="22"/>
        </w:rPr>
        <w:t xml:space="preserve">  </w:t>
      </w:r>
      <w:proofErr w:type="gramStart"/>
      <w:r w:rsidRPr="008A4A3A">
        <w:rPr>
          <w:sz w:val="22"/>
          <w:szCs w:val="22"/>
        </w:rPr>
        <w:t>от  «</w:t>
      </w:r>
      <w:proofErr w:type="gramEnd"/>
      <w:r w:rsidRPr="008A4A3A">
        <w:rPr>
          <w:sz w:val="22"/>
          <w:szCs w:val="22"/>
        </w:rPr>
        <w:t>___» _______20</w:t>
      </w:r>
      <w:r>
        <w:rPr>
          <w:sz w:val="22"/>
          <w:szCs w:val="22"/>
        </w:rPr>
        <w:t>20</w:t>
      </w:r>
      <w:r w:rsidRPr="008A4A3A">
        <w:rPr>
          <w:sz w:val="22"/>
          <w:szCs w:val="22"/>
        </w:rPr>
        <w:t xml:space="preserve">г.                                                    </w:t>
      </w:r>
    </w:p>
    <w:p w:rsidR="00792CE0" w:rsidRPr="008A4A3A" w:rsidRDefault="00792CE0" w:rsidP="00792CE0">
      <w:pPr>
        <w:rPr>
          <w:b/>
        </w:rPr>
      </w:pPr>
      <w:r w:rsidRPr="008A4A3A">
        <w:rPr>
          <w:sz w:val="22"/>
          <w:szCs w:val="22"/>
        </w:rPr>
        <w:t xml:space="preserve">.                                                                   </w:t>
      </w:r>
    </w:p>
    <w:p w:rsidR="00792CE0" w:rsidRPr="008A4A3A" w:rsidRDefault="00792CE0" w:rsidP="00792CE0">
      <w:pPr>
        <w:rPr>
          <w:b/>
        </w:rPr>
      </w:pPr>
    </w:p>
    <w:p w:rsidR="00792CE0" w:rsidRPr="008A4A3A" w:rsidRDefault="00792CE0" w:rsidP="00792CE0">
      <w:pPr>
        <w:rPr>
          <w:b/>
        </w:rPr>
      </w:pPr>
    </w:p>
    <w:p w:rsidR="00792CE0" w:rsidRPr="008A4A3A" w:rsidRDefault="00792CE0" w:rsidP="00792CE0">
      <w:pPr>
        <w:rPr>
          <w:b/>
        </w:rPr>
      </w:pPr>
    </w:p>
    <w:p w:rsidR="00792CE0" w:rsidRPr="008A4A3A" w:rsidRDefault="00792CE0" w:rsidP="00792CE0">
      <w:pPr>
        <w:rPr>
          <w:b/>
        </w:rPr>
      </w:pPr>
    </w:p>
    <w:p w:rsidR="00792CE0" w:rsidRPr="008A4A3A" w:rsidRDefault="00792CE0" w:rsidP="00792CE0">
      <w:pPr>
        <w:rPr>
          <w:b/>
        </w:rPr>
      </w:pPr>
    </w:p>
    <w:p w:rsidR="00792CE0" w:rsidRPr="008A4A3A" w:rsidRDefault="00792CE0" w:rsidP="00792CE0">
      <w:pPr>
        <w:rPr>
          <w:b/>
        </w:rPr>
      </w:pPr>
    </w:p>
    <w:p w:rsidR="00792CE0" w:rsidRPr="008A4A3A" w:rsidRDefault="00792CE0" w:rsidP="00792CE0">
      <w:pPr>
        <w:rPr>
          <w:b/>
        </w:rPr>
      </w:pPr>
    </w:p>
    <w:p w:rsidR="00792CE0" w:rsidRPr="008A4A3A" w:rsidRDefault="00792CE0" w:rsidP="00792CE0">
      <w:pPr>
        <w:spacing w:after="200" w:line="276" w:lineRule="auto"/>
        <w:jc w:val="center"/>
        <w:rPr>
          <w:bCs/>
          <w:sz w:val="32"/>
          <w:szCs w:val="32"/>
        </w:rPr>
      </w:pPr>
      <w:r w:rsidRPr="008A4A3A">
        <w:rPr>
          <w:bCs/>
          <w:sz w:val="32"/>
          <w:szCs w:val="32"/>
        </w:rPr>
        <w:t>РАБОЧАЯ ПРОГРАММА</w:t>
      </w:r>
    </w:p>
    <w:p w:rsidR="00792CE0" w:rsidRPr="008A4A3A" w:rsidRDefault="00792CE0" w:rsidP="00792CE0">
      <w:pPr>
        <w:spacing w:after="200" w:line="276" w:lineRule="auto"/>
        <w:jc w:val="center"/>
        <w:rPr>
          <w:bCs/>
          <w:sz w:val="32"/>
          <w:szCs w:val="32"/>
        </w:rPr>
      </w:pPr>
      <w:r w:rsidRPr="008A4A3A">
        <w:rPr>
          <w:bCs/>
          <w:sz w:val="32"/>
          <w:szCs w:val="32"/>
        </w:rPr>
        <w:t xml:space="preserve">по учебному курсу </w:t>
      </w:r>
    </w:p>
    <w:p w:rsidR="00792CE0" w:rsidRPr="008A4A3A" w:rsidRDefault="00792CE0" w:rsidP="00792CE0">
      <w:pPr>
        <w:spacing w:after="200" w:line="276" w:lineRule="auto"/>
        <w:jc w:val="center"/>
        <w:rPr>
          <w:bCs/>
          <w:sz w:val="32"/>
          <w:szCs w:val="32"/>
        </w:rPr>
      </w:pPr>
      <w:r w:rsidRPr="008A4A3A">
        <w:rPr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Математика</w:t>
      </w:r>
      <w:r w:rsidRPr="008A4A3A">
        <w:rPr>
          <w:bCs/>
          <w:sz w:val="32"/>
          <w:szCs w:val="32"/>
        </w:rPr>
        <w:t>»</w:t>
      </w:r>
    </w:p>
    <w:p w:rsidR="00792CE0" w:rsidRPr="008A4A3A" w:rsidRDefault="00792CE0" w:rsidP="00792CE0">
      <w:pPr>
        <w:spacing w:after="200" w:line="276" w:lineRule="auto"/>
        <w:jc w:val="center"/>
        <w:rPr>
          <w:bCs/>
          <w:sz w:val="32"/>
          <w:szCs w:val="32"/>
        </w:rPr>
      </w:pPr>
      <w:r w:rsidRPr="008A4A3A">
        <w:rPr>
          <w:bCs/>
          <w:sz w:val="32"/>
          <w:szCs w:val="32"/>
        </w:rPr>
        <w:t xml:space="preserve">3 класс </w:t>
      </w:r>
    </w:p>
    <w:p w:rsidR="00792CE0" w:rsidRPr="008A4A3A" w:rsidRDefault="00792CE0" w:rsidP="00792CE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92CE0" w:rsidRPr="008A4A3A" w:rsidRDefault="00792CE0" w:rsidP="00792CE0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792CE0" w:rsidRPr="008A4A3A" w:rsidRDefault="00792CE0" w:rsidP="00792CE0">
      <w:pPr>
        <w:spacing w:after="200" w:line="276" w:lineRule="auto"/>
        <w:rPr>
          <w:b/>
          <w:bCs/>
          <w:sz w:val="22"/>
          <w:szCs w:val="22"/>
        </w:rPr>
      </w:pP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both"/>
        <w:rPr>
          <w:sz w:val="22"/>
          <w:szCs w:val="22"/>
        </w:rPr>
      </w:pP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8A4A3A">
        <w:rPr>
          <w:sz w:val="22"/>
          <w:szCs w:val="22"/>
        </w:rPr>
        <w:t xml:space="preserve">Составила: </w:t>
      </w:r>
      <w:proofErr w:type="spellStart"/>
      <w:r w:rsidRPr="008A4A3A">
        <w:rPr>
          <w:sz w:val="22"/>
          <w:szCs w:val="22"/>
        </w:rPr>
        <w:t>Семёнова</w:t>
      </w:r>
      <w:proofErr w:type="spellEnd"/>
      <w:r w:rsidRPr="008A4A3A">
        <w:rPr>
          <w:sz w:val="22"/>
          <w:szCs w:val="22"/>
        </w:rPr>
        <w:t xml:space="preserve"> Г. А., </w:t>
      </w: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center"/>
        <w:rPr>
          <w:sz w:val="22"/>
          <w:szCs w:val="22"/>
        </w:rPr>
      </w:pPr>
      <w:r w:rsidRPr="008A4A3A">
        <w:rPr>
          <w:sz w:val="22"/>
          <w:szCs w:val="22"/>
        </w:rPr>
        <w:t xml:space="preserve">                                                                                            учитель начальных классов</w:t>
      </w: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right"/>
        <w:rPr>
          <w:sz w:val="22"/>
          <w:szCs w:val="22"/>
        </w:rPr>
      </w:pPr>
      <w:r w:rsidRPr="008A4A3A">
        <w:rPr>
          <w:sz w:val="22"/>
          <w:szCs w:val="22"/>
        </w:rPr>
        <w:t xml:space="preserve">   </w:t>
      </w: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rPr>
          <w:b/>
          <w:sz w:val="22"/>
          <w:szCs w:val="22"/>
        </w:rPr>
      </w:pP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rPr>
          <w:b/>
          <w:sz w:val="22"/>
          <w:szCs w:val="22"/>
        </w:rPr>
      </w:pP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center"/>
        <w:rPr>
          <w:sz w:val="28"/>
          <w:szCs w:val="28"/>
        </w:rPr>
      </w:pP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center"/>
        <w:rPr>
          <w:sz w:val="28"/>
          <w:szCs w:val="28"/>
        </w:rPr>
      </w:pP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center"/>
        <w:rPr>
          <w:sz w:val="28"/>
          <w:szCs w:val="28"/>
        </w:rPr>
      </w:pPr>
    </w:p>
    <w:p w:rsidR="00792CE0" w:rsidRPr="008A4A3A" w:rsidRDefault="00792CE0" w:rsidP="00792CE0">
      <w:pPr>
        <w:tabs>
          <w:tab w:val="left" w:pos="9288"/>
        </w:tabs>
        <w:spacing w:after="200" w:line="276" w:lineRule="auto"/>
        <w:jc w:val="center"/>
        <w:rPr>
          <w:sz w:val="22"/>
          <w:szCs w:val="22"/>
        </w:rPr>
      </w:pPr>
      <w:r w:rsidRPr="008A4A3A">
        <w:rPr>
          <w:sz w:val="28"/>
          <w:szCs w:val="28"/>
        </w:rPr>
        <w:t xml:space="preserve">Чернушка, </w:t>
      </w:r>
      <w:r w:rsidRPr="008A4A3A">
        <w:rPr>
          <w:sz w:val="22"/>
          <w:szCs w:val="22"/>
        </w:rPr>
        <w:t>20</w:t>
      </w:r>
      <w:r>
        <w:rPr>
          <w:sz w:val="22"/>
          <w:szCs w:val="22"/>
        </w:rPr>
        <w:t>20</w:t>
      </w:r>
    </w:p>
    <w:p w:rsidR="00792CE0" w:rsidRPr="008A4A3A" w:rsidRDefault="00792CE0" w:rsidP="00792CE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p w:rsidR="00792CE0" w:rsidRDefault="00792CE0" w:rsidP="006C0B77">
      <w:pPr>
        <w:ind w:firstLine="709"/>
        <w:jc w:val="both"/>
      </w:pPr>
    </w:p>
    <w:p w:rsidR="005C592C" w:rsidRDefault="005C592C" w:rsidP="00792CE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FF6049A" wp14:editId="5C1B5AE4">
            <wp:extent cx="5939790" cy="8400787"/>
            <wp:effectExtent l="0" t="0" r="3810" b="635"/>
            <wp:docPr id="1" name="Рисунок 1" descr="C:\Users\1\AppData\Local\Temp\Rar$DI66.936\сканы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66.936\сканы_page-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92C" w:rsidRDefault="005C592C" w:rsidP="005C592C">
      <w:pPr>
        <w:pStyle w:val="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92CE0" w:rsidRPr="006C72A7" w:rsidRDefault="00792CE0" w:rsidP="00792CE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97930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</w:t>
      </w:r>
      <w:proofErr w:type="spellEnd"/>
      <w:r w:rsidRPr="00052D26">
        <w:rPr>
          <w:rFonts w:ascii="Times New Roman" w:hAnsi="Times New Roman" w:cs="Times New Roman"/>
          <w:color w:val="auto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</w:p>
    <w:p w:rsidR="00792CE0" w:rsidRPr="00E15D0D" w:rsidRDefault="00792CE0" w:rsidP="00792CE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C5979">
        <w:t xml:space="preserve">     </w:t>
      </w:r>
      <w:r>
        <w:t xml:space="preserve">     </w:t>
      </w:r>
      <w:r w:rsidRPr="005C5979">
        <w:t xml:space="preserve"> </w:t>
      </w:r>
      <w:r w:rsidRPr="00E15D0D">
        <w:rPr>
          <w:rFonts w:ascii="Times New Roman" w:hAnsi="Times New Roman" w:cs="Times New Roman"/>
          <w:sz w:val="28"/>
          <w:szCs w:val="28"/>
        </w:rPr>
        <w:t>Рабочая программа по математике для 3 класса разработана на основе:</w:t>
      </w:r>
    </w:p>
    <w:p w:rsidR="00792CE0" w:rsidRPr="00E15D0D" w:rsidRDefault="00792CE0" w:rsidP="00792CE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15D0D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792CE0" w:rsidRPr="00E15D0D" w:rsidRDefault="00792CE0" w:rsidP="00792CE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15D0D">
        <w:rPr>
          <w:rFonts w:ascii="Times New Roman" w:hAnsi="Times New Roman" w:cs="Times New Roman"/>
          <w:sz w:val="28"/>
          <w:szCs w:val="28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0D">
        <w:rPr>
          <w:rFonts w:ascii="Times New Roman" w:hAnsi="Times New Roman" w:cs="Times New Roman"/>
          <w:sz w:val="28"/>
          <w:szCs w:val="28"/>
        </w:rPr>
        <w:t xml:space="preserve">МБОУ «Специальная (коррекционная) школа – интернат 8 вида», 1 </w:t>
      </w:r>
      <w:proofErr w:type="gramStart"/>
      <w:r w:rsidRPr="00E15D0D">
        <w:rPr>
          <w:rFonts w:ascii="Times New Roman" w:hAnsi="Times New Roman" w:cs="Times New Roman"/>
          <w:sz w:val="28"/>
          <w:szCs w:val="28"/>
        </w:rPr>
        <w:t>вариант  и</w:t>
      </w:r>
      <w:proofErr w:type="gramEnd"/>
      <w:r w:rsidRPr="00E15D0D">
        <w:rPr>
          <w:rFonts w:ascii="Times New Roman" w:hAnsi="Times New Roman" w:cs="Times New Roman"/>
          <w:sz w:val="28"/>
          <w:szCs w:val="28"/>
        </w:rPr>
        <w:t xml:space="preserve"> на основе типовой программы для коррекционных учреждений под ред. В.В. Воронковой. </w:t>
      </w:r>
    </w:p>
    <w:p w:rsidR="00792CE0" w:rsidRPr="00E15D0D" w:rsidRDefault="00792CE0" w:rsidP="00792CE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D0D">
        <w:rPr>
          <w:rFonts w:ascii="Times New Roman" w:hAnsi="Times New Roman" w:cs="Times New Roman"/>
          <w:spacing w:val="-2"/>
          <w:sz w:val="28"/>
          <w:szCs w:val="28"/>
        </w:rPr>
        <w:t>Программа</w:t>
      </w:r>
      <w:r w:rsidRPr="00E15D0D">
        <w:rPr>
          <w:rFonts w:ascii="Times New Roman" w:hAnsi="Times New Roman" w:cs="Times New Roman"/>
          <w:sz w:val="28"/>
          <w:szCs w:val="28"/>
        </w:rPr>
        <w:t>реализуется</w:t>
      </w:r>
      <w:proofErr w:type="spellEnd"/>
      <w:r w:rsidRPr="00E15D0D">
        <w:rPr>
          <w:rFonts w:ascii="Times New Roman" w:hAnsi="Times New Roman" w:cs="Times New Roman"/>
          <w:sz w:val="28"/>
          <w:szCs w:val="28"/>
        </w:rPr>
        <w:t xml:space="preserve"> в третьем классе для детей с </w:t>
      </w:r>
      <w:proofErr w:type="spellStart"/>
      <w:r w:rsidRPr="00E15D0D">
        <w:rPr>
          <w:rFonts w:ascii="Times New Roman" w:hAnsi="Times New Roman" w:cs="Times New Roman"/>
          <w:sz w:val="28"/>
          <w:szCs w:val="28"/>
        </w:rPr>
        <w:t>умственнойотсталостью</w:t>
      </w:r>
      <w:proofErr w:type="spellEnd"/>
      <w:r w:rsidRPr="00E15D0D">
        <w:rPr>
          <w:rFonts w:ascii="Times New Roman" w:hAnsi="Times New Roman" w:cs="Times New Roman"/>
          <w:sz w:val="28"/>
          <w:szCs w:val="28"/>
        </w:rPr>
        <w:t>.</w:t>
      </w:r>
    </w:p>
    <w:p w:rsidR="00792CE0" w:rsidRPr="0060455B" w:rsidRDefault="00792CE0" w:rsidP="00792CE0">
      <w:pPr>
        <w:pStyle w:val="ac"/>
        <w:jc w:val="both"/>
        <w:rPr>
          <w:rFonts w:eastAsia="Times New Roman"/>
          <w:color w:val="000000"/>
          <w:lang w:eastAsia="ru-RU"/>
        </w:rPr>
      </w:pPr>
      <w:r w:rsidRPr="00E1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Математика, являясь одним из важных общеобразовательных предметов,</w:t>
      </w:r>
      <w:r w:rsidRPr="0060455B">
        <w:rPr>
          <w:rFonts w:eastAsia="Times New Roman"/>
          <w:color w:val="000000"/>
          <w:lang w:eastAsia="ru-RU"/>
        </w:rPr>
        <w:t xml:space="preserve"> </w:t>
      </w:r>
      <w:r w:rsidRPr="00E15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учащихся с ОВЗ к жизни и овладению доступными профессионально-трудовыми навыками. Процесс обучения математике неразрывно связан с решением специфической задачи – коррекцией и развитием познавательной деятельности, личностных качеств, формированием умений планировать свою деятельность, осуществлять контроль и самоконтроль.</w:t>
      </w:r>
    </w:p>
    <w:p w:rsidR="00792CE0" w:rsidRDefault="00792CE0" w:rsidP="00792CE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0455B">
        <w:rPr>
          <w:color w:val="000000"/>
          <w:sz w:val="28"/>
          <w:szCs w:val="28"/>
        </w:rPr>
        <w:t>Обучение математике носит практическую направленность и тесно связано с другими учебными предметами, учит использо</w:t>
      </w:r>
      <w:r w:rsidRPr="0060455B">
        <w:rPr>
          <w:color w:val="000000"/>
          <w:sz w:val="28"/>
          <w:szCs w:val="28"/>
        </w:rPr>
        <w:softHyphen/>
        <w:t>ванию математических знаний в нестандартных ситуациях.</w:t>
      </w:r>
    </w:p>
    <w:p w:rsidR="00792CE0" w:rsidRPr="0060455B" w:rsidRDefault="00792CE0" w:rsidP="00792CE0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0455B">
        <w:rPr>
          <w:color w:val="000000"/>
          <w:sz w:val="28"/>
          <w:szCs w:val="28"/>
        </w:rPr>
        <w:t>Программа составлена с учётом особенностей познавательной деятельности умственно отсталых детей, направлена на разностороннее развитие личности учащихся, способствует их умственному развитию. В школе для детей с ограниченными возможностями здоровья особое внимание обращено на коррекцию специфических нарушений. В настоящей программе полностью сохранён принцип коррекционной направленности обучения.</w:t>
      </w:r>
    </w:p>
    <w:p w:rsidR="00792CE0" w:rsidRPr="00351E52" w:rsidRDefault="00792CE0" w:rsidP="00792CE0">
      <w:pPr>
        <w:shd w:val="clear" w:color="auto" w:fill="FFFFFF"/>
        <w:spacing w:after="150"/>
        <w:jc w:val="both"/>
        <w:rPr>
          <w:color w:val="000000"/>
          <w:sz w:val="21"/>
          <w:szCs w:val="21"/>
        </w:rPr>
      </w:pPr>
      <w:r w:rsidRPr="00351E52">
        <w:rPr>
          <w:b/>
          <w:bCs/>
          <w:sz w:val="28"/>
          <w:szCs w:val="28"/>
        </w:rPr>
        <w:t>Цель курса обучения математике в 3 классе:</w:t>
      </w:r>
    </w:p>
    <w:p w:rsidR="00792CE0" w:rsidRPr="00473A65" w:rsidRDefault="00792CE0" w:rsidP="00792CE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73A65">
        <w:rPr>
          <w:color w:val="000000"/>
          <w:sz w:val="28"/>
          <w:szCs w:val="28"/>
        </w:rPr>
        <w:t>расширение у обучающихся с нарушением интеллекта жизненного опыта, наблюдений о количественной стороне окружающего мира; использование математических знаний в повседневной жизни при решении конкретных практических задач.</w:t>
      </w:r>
    </w:p>
    <w:p w:rsidR="00792CE0" w:rsidRPr="001115DA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1115DA">
        <w:rPr>
          <w:b/>
          <w:bCs/>
          <w:color w:val="000000"/>
          <w:sz w:val="28"/>
          <w:szCs w:val="28"/>
        </w:rPr>
        <w:t>Задачи:</w:t>
      </w:r>
    </w:p>
    <w:p w:rsidR="00792CE0" w:rsidRPr="001115DA" w:rsidRDefault="00792CE0" w:rsidP="00792CE0">
      <w:pPr>
        <w:numPr>
          <w:ilvl w:val="0"/>
          <w:numId w:val="2"/>
        </w:numPr>
        <w:jc w:val="both"/>
        <w:rPr>
          <w:sz w:val="28"/>
          <w:szCs w:val="28"/>
        </w:rPr>
      </w:pPr>
      <w:r w:rsidRPr="001115DA">
        <w:rPr>
          <w:sz w:val="28"/>
          <w:szCs w:val="28"/>
        </w:rPr>
        <w:t>формировать доступные обучающимся математические знания, умения, практически применять полученные знания в повседневной жизни, при изучении других предметов;</w:t>
      </w:r>
    </w:p>
    <w:p w:rsidR="00792CE0" w:rsidRPr="001115DA" w:rsidRDefault="00792CE0" w:rsidP="00792CE0">
      <w:pPr>
        <w:numPr>
          <w:ilvl w:val="0"/>
          <w:numId w:val="2"/>
        </w:numPr>
        <w:jc w:val="both"/>
        <w:rPr>
          <w:sz w:val="28"/>
          <w:szCs w:val="28"/>
        </w:rPr>
      </w:pPr>
      <w:r w:rsidRPr="001115DA">
        <w:rPr>
          <w:sz w:val="28"/>
          <w:szCs w:val="28"/>
        </w:rPr>
        <w:t xml:space="preserve">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 </w:t>
      </w:r>
    </w:p>
    <w:p w:rsidR="00792CE0" w:rsidRPr="001115DA" w:rsidRDefault="00792CE0" w:rsidP="00792CE0">
      <w:pPr>
        <w:numPr>
          <w:ilvl w:val="0"/>
          <w:numId w:val="2"/>
        </w:numPr>
        <w:jc w:val="both"/>
        <w:rPr>
          <w:sz w:val="28"/>
          <w:szCs w:val="28"/>
        </w:rPr>
      </w:pPr>
      <w:r w:rsidRPr="001115DA">
        <w:rPr>
          <w:sz w:val="28"/>
          <w:szCs w:val="28"/>
        </w:rPr>
        <w:t>развивать и корректировать недостатки познавательной деятельности, личностных качеств учащихся средствами математики с учётом индивидуальных возможностей каждого ребёнка;</w:t>
      </w:r>
    </w:p>
    <w:p w:rsidR="00792CE0" w:rsidRPr="001115DA" w:rsidRDefault="00792CE0" w:rsidP="00792CE0">
      <w:pPr>
        <w:numPr>
          <w:ilvl w:val="0"/>
          <w:numId w:val="2"/>
        </w:numPr>
        <w:jc w:val="both"/>
        <w:rPr>
          <w:sz w:val="28"/>
          <w:szCs w:val="28"/>
        </w:rPr>
      </w:pPr>
      <w:r w:rsidRPr="001115DA">
        <w:rPr>
          <w:sz w:val="28"/>
          <w:szCs w:val="28"/>
        </w:rPr>
        <w:t>воспитывать у школьников целеустремлённость, трудолюбие, самостоятельность, навыки контроля и самоконтроля, аккуратность.</w:t>
      </w:r>
    </w:p>
    <w:p w:rsidR="00792CE0" w:rsidRPr="001115DA" w:rsidRDefault="00792CE0" w:rsidP="00792CE0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</w:p>
    <w:p w:rsidR="00792CE0" w:rsidRPr="00866997" w:rsidRDefault="00792CE0" w:rsidP="00792CE0">
      <w:pPr>
        <w:pStyle w:val="a4"/>
        <w:spacing w:line="360" w:lineRule="auto"/>
        <w:ind w:left="720"/>
        <w:rPr>
          <w:b/>
          <w:bCs/>
          <w:color w:val="auto"/>
        </w:rPr>
      </w:pPr>
      <w:r w:rsidRPr="00866997">
        <w:rPr>
          <w:b/>
          <w:bCs/>
          <w:color w:val="auto"/>
        </w:rPr>
        <w:t>Общая характеристика учебного предмета</w:t>
      </w:r>
    </w:p>
    <w:p w:rsidR="00792CE0" w:rsidRPr="00866997" w:rsidRDefault="00792CE0" w:rsidP="00792CE0">
      <w:pPr>
        <w:pStyle w:val="a4"/>
        <w:spacing w:line="360" w:lineRule="auto"/>
        <w:ind w:left="720"/>
        <w:jc w:val="both"/>
        <w:rPr>
          <w:color w:val="auto"/>
        </w:rPr>
      </w:pPr>
      <w:r w:rsidRPr="00866997">
        <w:rPr>
          <w:color w:val="auto"/>
        </w:rPr>
        <w:t>Учебный предмет «Математика», предназначенный для обучения детей с легкой умственной отсталостью (инт</w:t>
      </w:r>
      <w:r>
        <w:rPr>
          <w:color w:val="auto"/>
        </w:rPr>
        <w:t>еллектуальными нарушениями) в3</w:t>
      </w:r>
      <w:r w:rsidRPr="00866997">
        <w:rPr>
          <w:color w:val="auto"/>
        </w:rPr>
        <w:t xml:space="preserve"> классе, представляет собой интегрированный курс, состоящий из арифметического материала и элементов наглядной геометрии.</w:t>
      </w:r>
    </w:p>
    <w:p w:rsidR="00792CE0" w:rsidRPr="00866997" w:rsidRDefault="00792CE0" w:rsidP="00792CE0">
      <w:pPr>
        <w:pStyle w:val="a4"/>
        <w:spacing w:line="360" w:lineRule="auto"/>
        <w:ind w:left="720"/>
        <w:jc w:val="both"/>
        <w:rPr>
          <w:color w:val="auto"/>
        </w:rPr>
      </w:pPr>
      <w:r w:rsidRPr="00866997">
        <w:rPr>
          <w:color w:val="auto"/>
        </w:rPr>
        <w:t>Основные критерии отбора математического материала, рекомендованного для из</w:t>
      </w:r>
      <w:r>
        <w:rPr>
          <w:color w:val="auto"/>
        </w:rPr>
        <w:t>учения в 3</w:t>
      </w:r>
      <w:r w:rsidRPr="00866997">
        <w:rPr>
          <w:color w:val="auto"/>
        </w:rPr>
        <w:t xml:space="preserve"> классе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866997">
        <w:rPr>
          <w:color w:val="auto"/>
        </w:rPr>
        <w:t>ПрАООП</w:t>
      </w:r>
      <w:proofErr w:type="spellEnd"/>
      <w:r w:rsidRPr="00866997">
        <w:rPr>
          <w:color w:val="auto"/>
        </w:rPr>
        <w:t xml:space="preserve"> (вариант 1) – его доступность и практическая значимость. 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начального обучения математике обучающихся с нормальным интеллектуальным раз</w:t>
      </w:r>
      <w:r>
        <w:rPr>
          <w:color w:val="auto"/>
        </w:rPr>
        <w:t>витием в соответствии с ФГОС</w:t>
      </w:r>
      <w:r w:rsidRPr="00866997">
        <w:rPr>
          <w:color w:val="auto"/>
        </w:rPr>
        <w:t xml:space="preserve">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 </w:t>
      </w:r>
    </w:p>
    <w:p w:rsidR="00792CE0" w:rsidRPr="00866997" w:rsidRDefault="00792CE0" w:rsidP="00792CE0">
      <w:pPr>
        <w:pStyle w:val="a4"/>
        <w:spacing w:line="360" w:lineRule="auto"/>
        <w:ind w:left="720"/>
        <w:jc w:val="both"/>
        <w:rPr>
          <w:color w:val="auto"/>
        </w:rPr>
      </w:pPr>
    </w:p>
    <w:p w:rsidR="00792CE0" w:rsidRPr="00866997" w:rsidRDefault="00792CE0" w:rsidP="00792CE0">
      <w:pPr>
        <w:pStyle w:val="a4"/>
        <w:spacing w:line="360" w:lineRule="auto"/>
        <w:ind w:left="720"/>
        <w:jc w:val="both"/>
        <w:rPr>
          <w:b/>
          <w:bCs/>
          <w:color w:val="auto"/>
        </w:rPr>
      </w:pPr>
      <w:r w:rsidRPr="00866997">
        <w:rPr>
          <w:b/>
          <w:bCs/>
          <w:color w:val="auto"/>
        </w:rPr>
        <w:t>Описание места учебного предмета в учебном плане</w:t>
      </w:r>
    </w:p>
    <w:p w:rsidR="00792CE0" w:rsidRPr="00866997" w:rsidRDefault="00792CE0" w:rsidP="00792CE0">
      <w:pPr>
        <w:pStyle w:val="a4"/>
        <w:ind w:left="720"/>
        <w:rPr>
          <w:rFonts w:ascii="Algerian" w:hAnsi="Algerian" w:cs="Algerian"/>
          <w:color w:val="auto"/>
          <w:lang w:eastAsia="en-US"/>
        </w:rPr>
      </w:pPr>
      <w:r w:rsidRPr="00866997">
        <w:rPr>
          <w:color w:val="auto"/>
        </w:rPr>
        <w:t>Предмет «Математика» входит в обязательную часть адаптированной основной образовательной программы для обучающихся с умственной отсталостью и реализуется в урочной деятельности в соответствии с санитарно-эпидемиологическими правилами и нормами.</w:t>
      </w:r>
      <w:r w:rsidRPr="00866997">
        <w:rPr>
          <w:color w:val="auto"/>
          <w:lang w:eastAsia="en-US"/>
        </w:rPr>
        <w:t xml:space="preserve"> </w:t>
      </w:r>
      <w:proofErr w:type="spellStart"/>
      <w:r w:rsidRPr="00866997">
        <w:rPr>
          <w:color w:val="auto"/>
          <w:lang w:eastAsia="en-US"/>
        </w:rPr>
        <w:t>Настоящаяпрограммасоставлена</w:t>
      </w:r>
      <w:r>
        <w:rPr>
          <w:color w:val="auto"/>
          <w:lang w:eastAsia="en-US"/>
        </w:rPr>
        <w:t>на</w:t>
      </w:r>
      <w:proofErr w:type="spellEnd"/>
      <w:r>
        <w:rPr>
          <w:color w:val="auto"/>
          <w:lang w:eastAsia="en-US"/>
        </w:rPr>
        <w:t xml:space="preserve"> 170 часов, 5часов</w:t>
      </w:r>
      <w:r w:rsidRPr="00866997">
        <w:rPr>
          <w:color w:val="auto"/>
          <w:lang w:eastAsia="en-US"/>
        </w:rPr>
        <w:t>внеделю</w:t>
      </w:r>
      <w:r w:rsidRPr="00866997">
        <w:rPr>
          <w:rFonts w:ascii="Algerian" w:hAnsi="Algerian" w:cs="Algerian"/>
          <w:color w:val="auto"/>
          <w:lang w:eastAsia="en-US"/>
        </w:rPr>
        <w:t xml:space="preserve">.        </w:t>
      </w:r>
    </w:p>
    <w:p w:rsidR="00792CE0" w:rsidRPr="00866997" w:rsidRDefault="00792CE0" w:rsidP="00792CE0">
      <w:pPr>
        <w:pStyle w:val="a4"/>
        <w:autoSpaceDE w:val="0"/>
        <w:autoSpaceDN w:val="0"/>
        <w:adjustRightInd w:val="0"/>
        <w:ind w:left="720"/>
        <w:jc w:val="both"/>
        <w:rPr>
          <w:color w:val="auto"/>
        </w:rPr>
      </w:pPr>
    </w:p>
    <w:p w:rsidR="00792CE0" w:rsidRPr="00866997" w:rsidRDefault="00792CE0" w:rsidP="00792CE0">
      <w:pPr>
        <w:pStyle w:val="a4"/>
        <w:ind w:left="720"/>
        <w:jc w:val="both"/>
        <w:rPr>
          <w:color w:val="auto"/>
        </w:rPr>
      </w:pPr>
    </w:p>
    <w:p w:rsidR="00792CE0" w:rsidRPr="00866997" w:rsidRDefault="00792CE0" w:rsidP="00792CE0">
      <w:pPr>
        <w:pStyle w:val="a4"/>
        <w:ind w:left="720"/>
        <w:jc w:val="center"/>
        <w:rPr>
          <w:b/>
          <w:bCs/>
          <w:color w:val="auto"/>
        </w:rPr>
      </w:pPr>
      <w:r w:rsidRPr="00866997">
        <w:rPr>
          <w:b/>
          <w:bCs/>
          <w:color w:val="auto"/>
        </w:rPr>
        <w:t>Требования к результатам освоения уче</w:t>
      </w:r>
      <w:r>
        <w:rPr>
          <w:b/>
          <w:bCs/>
          <w:color w:val="auto"/>
        </w:rPr>
        <w:t>бного предмета «Математика» в 3</w:t>
      </w:r>
      <w:r w:rsidRPr="00866997">
        <w:rPr>
          <w:b/>
          <w:bCs/>
          <w:color w:val="auto"/>
        </w:rPr>
        <w:t xml:space="preserve"> классе</w:t>
      </w:r>
    </w:p>
    <w:p w:rsidR="00792CE0" w:rsidRPr="00866997" w:rsidRDefault="00792CE0" w:rsidP="00792CE0">
      <w:pPr>
        <w:pStyle w:val="a4"/>
        <w:ind w:left="720"/>
        <w:jc w:val="both"/>
        <w:rPr>
          <w:b/>
          <w:bCs/>
          <w:color w:val="auto"/>
        </w:rPr>
      </w:pPr>
    </w:p>
    <w:p w:rsidR="00792CE0" w:rsidRPr="00880A2D" w:rsidRDefault="00792CE0" w:rsidP="00792CE0">
      <w:pPr>
        <w:pStyle w:val="a4"/>
        <w:ind w:left="720"/>
        <w:jc w:val="both"/>
        <w:rPr>
          <w:b/>
          <w:bCs/>
          <w:color w:val="auto"/>
          <w:sz w:val="24"/>
          <w:szCs w:val="24"/>
        </w:rPr>
      </w:pPr>
      <w:r w:rsidRPr="00880A2D">
        <w:rPr>
          <w:b/>
          <w:bCs/>
          <w:color w:val="auto"/>
          <w:sz w:val="24"/>
          <w:szCs w:val="24"/>
        </w:rPr>
        <w:lastRenderedPageBreak/>
        <w:t>Личностные результаты:</w:t>
      </w:r>
    </w:p>
    <w:p w:rsidR="00792CE0" w:rsidRPr="00EC6CD0" w:rsidRDefault="00792CE0" w:rsidP="00792CE0">
      <w:pPr>
        <w:pStyle w:val="ac"/>
        <w:rPr>
          <w:lang w:eastAsia="ru-RU"/>
        </w:rPr>
      </w:pP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осознание себя как гражданина России; формирование чувства гордости за свою Родину;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овладение социально-бытовыми умениями, используемыми в повседневной жизни;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владение навыками коммуникации и принятыми нормами социального взаимодействия;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92CE0" w:rsidRPr="00DB413E" w:rsidRDefault="00792CE0" w:rsidP="00792CE0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DB413E">
        <w:rPr>
          <w:rFonts w:ascii="Times New Roman" w:hAnsi="Times New Roman" w:cs="Times New Roman"/>
          <w:sz w:val="28"/>
          <w:szCs w:val="28"/>
          <w:lang w:eastAsia="ru-RU"/>
        </w:rPr>
        <w:t>формирование готовности к самостоятельной жизни.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</w:rPr>
        <w:t>Предметные результаты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  <w:u w:val="single"/>
        </w:rPr>
        <w:t>Минимальный уровень:</w:t>
      </w:r>
    </w:p>
    <w:p w:rsidR="00792CE0" w:rsidRPr="008E4C2C" w:rsidRDefault="00792CE0" w:rsidP="00792CE0">
      <w:pPr>
        <w:spacing w:line="13" w:lineRule="exact"/>
        <w:rPr>
          <w:rFonts w:eastAsiaTheme="minorEastAsia"/>
          <w:sz w:val="28"/>
          <w:szCs w:val="28"/>
        </w:rPr>
      </w:pPr>
    </w:p>
    <w:p w:rsidR="00792CE0" w:rsidRPr="008E4C2C" w:rsidRDefault="00792CE0" w:rsidP="00792CE0">
      <w:pPr>
        <w:numPr>
          <w:ilvl w:val="0"/>
          <w:numId w:val="3"/>
        </w:numPr>
        <w:tabs>
          <w:tab w:val="left" w:pos="197"/>
        </w:tabs>
        <w:spacing w:line="235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числовой ряд 1—100 в прямом порядке с помощью учителя;</w:t>
      </w:r>
    </w:p>
    <w:p w:rsidR="00792CE0" w:rsidRPr="008E4C2C" w:rsidRDefault="00792CE0" w:rsidP="00792CE0">
      <w:pPr>
        <w:numPr>
          <w:ilvl w:val="0"/>
          <w:numId w:val="3"/>
        </w:numPr>
        <w:tabs>
          <w:tab w:val="left" w:pos="228"/>
        </w:tabs>
        <w:spacing w:line="229" w:lineRule="auto"/>
        <w:ind w:right="159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понимать смысл арифметических действий сложения и вычитания, умножения и деления­ (на равные части);</w:t>
      </w:r>
    </w:p>
    <w:p w:rsidR="00792CE0" w:rsidRPr="008E4C2C" w:rsidRDefault="00792CE0" w:rsidP="00792CE0">
      <w:pPr>
        <w:numPr>
          <w:ilvl w:val="0"/>
          <w:numId w:val="3"/>
        </w:numPr>
        <w:tabs>
          <w:tab w:val="left" w:pos="240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названия компонентов сложения, вычитания;</w:t>
      </w:r>
    </w:p>
    <w:p w:rsidR="00792CE0" w:rsidRPr="008E4C2C" w:rsidRDefault="00792CE0" w:rsidP="00792CE0">
      <w:pPr>
        <w:spacing w:line="289" w:lineRule="exact"/>
        <w:rPr>
          <w:rFonts w:eastAsiaTheme="minorEastAsia"/>
          <w:sz w:val="28"/>
          <w:szCs w:val="28"/>
        </w:rPr>
      </w:pPr>
    </w:p>
    <w:p w:rsidR="00792CE0" w:rsidRPr="008E4C2C" w:rsidRDefault="00792CE0" w:rsidP="00792CE0">
      <w:pPr>
        <w:numPr>
          <w:ilvl w:val="0"/>
          <w:numId w:val="4"/>
        </w:numPr>
        <w:tabs>
          <w:tab w:val="left" w:pos="228"/>
        </w:tabs>
        <w:spacing w:line="229" w:lineRule="auto"/>
        <w:ind w:right="159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понимать смысл арифметических действий сложения и вычитания, умножения и деления­ (на равные части);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40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названия компонентов сложения, вычитания;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40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таблицу умножения однозначных чисел до 5;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20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переместительное свойство сложения и умножения;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34"/>
        </w:tabs>
        <w:spacing w:line="229" w:lineRule="auto"/>
        <w:ind w:right="161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порядок дейст</w:t>
      </w:r>
      <w:r>
        <w:rPr>
          <w:sz w:val="28"/>
          <w:szCs w:val="28"/>
        </w:rPr>
        <w:t>вий в примерах в два арифметиче</w:t>
      </w:r>
      <w:r w:rsidRPr="008E4C2C">
        <w:rPr>
          <w:sz w:val="28"/>
          <w:szCs w:val="28"/>
        </w:rPr>
        <w:t>ских действия;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48"/>
        </w:tabs>
        <w:spacing w:line="229" w:lineRule="auto"/>
        <w:ind w:right="161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единицы (меры) измерения стоимости, длины, массы, времени, стоимости и их соотношения;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34"/>
        </w:tabs>
        <w:spacing w:line="229" w:lineRule="auto"/>
        <w:ind w:right="161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lastRenderedPageBreak/>
        <w:t>выполнять устные и письменные действия сложения и вычитания чисел в пределах 100;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31"/>
        </w:tabs>
        <w:spacing w:line="229" w:lineRule="auto"/>
        <w:ind w:right="1614"/>
        <w:jc w:val="both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пользоваться табли</w:t>
      </w:r>
      <w:r>
        <w:rPr>
          <w:sz w:val="28"/>
          <w:szCs w:val="28"/>
        </w:rPr>
        <w:t>цами умножения на печатной осно</w:t>
      </w:r>
      <w:r w:rsidRPr="008E4C2C">
        <w:rPr>
          <w:sz w:val="28"/>
          <w:szCs w:val="28"/>
        </w:rPr>
        <w:t>ве, как для нахождения произведения, так и частного с помощью учителя;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17"/>
        </w:tabs>
        <w:spacing w:line="229" w:lineRule="auto"/>
        <w:ind w:right="159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практически пользоваться переместительным свойством сложения и умножения с помощью учителя;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40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различать числа, полученные при счете и измерении;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47"/>
        </w:tabs>
        <w:ind w:right="159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записывать числа, полученные при измерении двумя мерами;</w:t>
      </w:r>
    </w:p>
    <w:p w:rsidR="00792CE0" w:rsidRPr="008E4C2C" w:rsidRDefault="00792CE0" w:rsidP="00792CE0">
      <w:pPr>
        <w:tabs>
          <w:tab w:val="left" w:pos="218"/>
        </w:tabs>
        <w:spacing w:line="229" w:lineRule="auto"/>
        <w:ind w:right="16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  <w:r w:rsidRPr="008E4C2C">
        <w:rPr>
          <w:sz w:val="28"/>
          <w:szCs w:val="28"/>
        </w:rPr>
        <w:t>решать, составлять, иллюстрировать изученные простые арифметические задачи;</w:t>
      </w:r>
    </w:p>
    <w:p w:rsidR="00792CE0" w:rsidRPr="008E4C2C" w:rsidRDefault="00792CE0" w:rsidP="00792CE0">
      <w:pPr>
        <w:numPr>
          <w:ilvl w:val="0"/>
          <w:numId w:val="4"/>
        </w:numPr>
        <w:tabs>
          <w:tab w:val="left" w:pos="216"/>
        </w:tabs>
        <w:spacing w:line="229" w:lineRule="auto"/>
        <w:ind w:right="159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решать составные арифметические задачи в два действия (с помощью учителя);</w:t>
      </w:r>
    </w:p>
    <w:p w:rsidR="00792CE0" w:rsidRPr="008E4C2C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E4C2C">
        <w:rPr>
          <w:b/>
          <w:bCs/>
          <w:color w:val="000000"/>
          <w:sz w:val="28"/>
          <w:szCs w:val="28"/>
          <w:u w:val="single"/>
        </w:rPr>
        <w:t>Достаточный уровень:</w:t>
      </w:r>
    </w:p>
    <w:p w:rsidR="00792CE0" w:rsidRPr="008E4C2C" w:rsidRDefault="00792CE0" w:rsidP="00792CE0">
      <w:pPr>
        <w:numPr>
          <w:ilvl w:val="0"/>
          <w:numId w:val="5"/>
        </w:numPr>
        <w:tabs>
          <w:tab w:val="left" w:pos="247"/>
        </w:tabs>
        <w:ind w:right="1614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числовой р</w:t>
      </w:r>
      <w:r>
        <w:rPr>
          <w:sz w:val="28"/>
          <w:szCs w:val="28"/>
        </w:rPr>
        <w:t>яд 1—100 в прямом и обратном по</w:t>
      </w:r>
      <w:r w:rsidRPr="008E4C2C">
        <w:rPr>
          <w:sz w:val="28"/>
          <w:szCs w:val="28"/>
        </w:rPr>
        <w:t>рядке;</w:t>
      </w:r>
    </w:p>
    <w:p w:rsidR="00792CE0" w:rsidRPr="008E4C2C" w:rsidRDefault="00792CE0" w:rsidP="00792CE0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792CE0" w:rsidRPr="008E4C2C" w:rsidRDefault="00792CE0" w:rsidP="00792CE0">
      <w:pPr>
        <w:numPr>
          <w:ilvl w:val="0"/>
          <w:numId w:val="5"/>
        </w:numPr>
        <w:tabs>
          <w:tab w:val="left" w:pos="240"/>
        </w:tabs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названия компонентов сложения, вычитания;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26"/>
        </w:tabs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таблицы умножения чисел в пределах 20;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26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понимать связь таблиц умножения и деления;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46"/>
        </w:tabs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переместител</w:t>
      </w:r>
      <w:r>
        <w:rPr>
          <w:sz w:val="28"/>
          <w:szCs w:val="28"/>
        </w:rPr>
        <w:t>ьное свойство сложения и умноже</w:t>
      </w:r>
      <w:r w:rsidRPr="008E4C2C">
        <w:rPr>
          <w:sz w:val="28"/>
          <w:szCs w:val="28"/>
        </w:rPr>
        <w:t>ния;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30"/>
        </w:tabs>
        <w:spacing w:line="229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порядок дейст</w:t>
      </w:r>
      <w:r>
        <w:rPr>
          <w:sz w:val="28"/>
          <w:szCs w:val="28"/>
        </w:rPr>
        <w:t>вий в примерах в 2—3 арифметиче</w:t>
      </w:r>
      <w:r w:rsidRPr="008E4C2C">
        <w:rPr>
          <w:sz w:val="28"/>
          <w:szCs w:val="28"/>
        </w:rPr>
        <w:t>ских действия;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54"/>
        </w:tabs>
        <w:spacing w:line="229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единицы (меры) измерения стоимости, длины, массы, времени, стоимости и их соотношения;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50"/>
        </w:tabs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порядок месяц</w:t>
      </w:r>
      <w:r>
        <w:rPr>
          <w:sz w:val="28"/>
          <w:szCs w:val="28"/>
        </w:rPr>
        <w:t>ев в году, номера месяцев от на</w:t>
      </w:r>
      <w:r w:rsidRPr="008E4C2C">
        <w:rPr>
          <w:sz w:val="28"/>
          <w:szCs w:val="28"/>
        </w:rPr>
        <w:t>чала года;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26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знать названия элементов четырехугольников;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51"/>
        </w:tabs>
        <w:spacing w:line="229" w:lineRule="auto"/>
        <w:jc w:val="both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считать, присчитыв</w:t>
      </w:r>
      <w:r>
        <w:rPr>
          <w:sz w:val="28"/>
          <w:szCs w:val="28"/>
        </w:rPr>
        <w:t>ая, отсчитывая по единице и рав</w:t>
      </w:r>
      <w:r w:rsidRPr="008E4C2C">
        <w:rPr>
          <w:sz w:val="28"/>
          <w:szCs w:val="28"/>
        </w:rPr>
        <w:t>ными числовыми группами по 2, 5, 4, в пределах 100; откладывать, используя счетный материал, любые числа</w:t>
      </w:r>
    </w:p>
    <w:p w:rsidR="00792CE0" w:rsidRPr="008E4C2C" w:rsidRDefault="00792CE0" w:rsidP="00792CE0">
      <w:pPr>
        <w:numPr>
          <w:ilvl w:val="1"/>
          <w:numId w:val="6"/>
        </w:numPr>
        <w:tabs>
          <w:tab w:val="left" w:pos="446"/>
        </w:tabs>
        <w:spacing w:line="229" w:lineRule="auto"/>
        <w:rPr>
          <w:sz w:val="28"/>
          <w:szCs w:val="28"/>
        </w:rPr>
      </w:pPr>
      <w:r w:rsidRPr="008E4C2C">
        <w:rPr>
          <w:sz w:val="28"/>
          <w:szCs w:val="28"/>
        </w:rPr>
        <w:t>пределах 100;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26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различать числа, полученные при счете и измерении;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53"/>
        </w:tabs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записывать числа, полученные при измерении двумя мерами;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54"/>
        </w:tabs>
        <w:spacing w:line="229" w:lineRule="auto"/>
        <w:jc w:val="both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>определять время по часам хотя бы одним способом с точностью до 1 мин.; пользоваться календарем для установления порядка месяцев в году, количества суток</w:t>
      </w:r>
    </w:p>
    <w:p w:rsidR="00792CE0" w:rsidRPr="008E4C2C" w:rsidRDefault="00792CE0" w:rsidP="00792CE0">
      <w:pPr>
        <w:numPr>
          <w:ilvl w:val="1"/>
          <w:numId w:val="6"/>
        </w:numPr>
        <w:tabs>
          <w:tab w:val="left" w:pos="446"/>
        </w:tabs>
        <w:spacing w:line="229" w:lineRule="auto"/>
        <w:rPr>
          <w:sz w:val="28"/>
          <w:szCs w:val="28"/>
        </w:rPr>
      </w:pPr>
      <w:r w:rsidRPr="008E4C2C">
        <w:rPr>
          <w:sz w:val="28"/>
          <w:szCs w:val="28"/>
        </w:rPr>
        <w:t>месяцах, месяцев в году;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23"/>
        </w:tabs>
        <w:spacing w:line="229" w:lineRule="auto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 xml:space="preserve">решать, составлять, иллюстрировать все изученные </w:t>
      </w:r>
      <w:proofErr w:type="gramStart"/>
      <w:r w:rsidRPr="008E4C2C">
        <w:rPr>
          <w:sz w:val="28"/>
          <w:szCs w:val="28"/>
        </w:rPr>
        <w:t>про-</w:t>
      </w:r>
      <w:proofErr w:type="spellStart"/>
      <w:r w:rsidRPr="008E4C2C">
        <w:rPr>
          <w:sz w:val="28"/>
          <w:szCs w:val="28"/>
        </w:rPr>
        <w:t>стые</w:t>
      </w:r>
      <w:proofErr w:type="spellEnd"/>
      <w:proofErr w:type="gramEnd"/>
      <w:r w:rsidRPr="008E4C2C">
        <w:rPr>
          <w:sz w:val="28"/>
          <w:szCs w:val="28"/>
        </w:rPr>
        <w:t xml:space="preserve"> арифметические задачи;</w:t>
      </w:r>
    </w:p>
    <w:p w:rsidR="00792CE0" w:rsidRPr="008E4C2C" w:rsidRDefault="00792CE0" w:rsidP="00792CE0">
      <w:pPr>
        <w:numPr>
          <w:ilvl w:val="0"/>
          <w:numId w:val="6"/>
        </w:numPr>
        <w:tabs>
          <w:tab w:val="left" w:pos="250"/>
        </w:tabs>
        <w:spacing w:line="229" w:lineRule="auto"/>
        <w:jc w:val="both"/>
        <w:rPr>
          <w:rFonts w:ascii="Arial" w:eastAsia="Arial" w:hAnsi="Arial" w:cs="Arial"/>
          <w:sz w:val="28"/>
          <w:szCs w:val="28"/>
        </w:rPr>
      </w:pPr>
      <w:r w:rsidRPr="008E4C2C">
        <w:rPr>
          <w:sz w:val="28"/>
          <w:szCs w:val="28"/>
        </w:rPr>
        <w:t xml:space="preserve">кратко записывать, моделировать содержание, решать составные арифметические задачи в два действия (с </w:t>
      </w:r>
      <w:proofErr w:type="spellStart"/>
      <w:proofErr w:type="gramStart"/>
      <w:r w:rsidRPr="008E4C2C">
        <w:rPr>
          <w:sz w:val="28"/>
          <w:szCs w:val="28"/>
        </w:rPr>
        <w:t>по-мощью</w:t>
      </w:r>
      <w:proofErr w:type="spellEnd"/>
      <w:proofErr w:type="gramEnd"/>
      <w:r w:rsidRPr="008E4C2C">
        <w:rPr>
          <w:sz w:val="28"/>
          <w:szCs w:val="28"/>
        </w:rPr>
        <w:t xml:space="preserve"> учителя);</w:t>
      </w:r>
    </w:p>
    <w:p w:rsidR="00792CE0" w:rsidRPr="008E4C2C" w:rsidRDefault="00792CE0" w:rsidP="00792CE0">
      <w:pPr>
        <w:tabs>
          <w:tab w:val="left" w:pos="226"/>
        </w:tabs>
        <w:rPr>
          <w:rFonts w:ascii="Arial" w:eastAsia="Arial" w:hAnsi="Arial" w:cs="Arial"/>
          <w:sz w:val="28"/>
          <w:szCs w:val="28"/>
        </w:rPr>
      </w:pPr>
    </w:p>
    <w:p w:rsidR="00792CE0" w:rsidRPr="00DB413E" w:rsidRDefault="00792CE0" w:rsidP="00792CE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</w:rPr>
        <w:t>СОДЕРЖАНИЕ КУРСА «МАТЕМАТИКА»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</w:rPr>
        <w:t>Нумерация</w:t>
      </w:r>
      <w:r w:rsidRPr="00DB413E">
        <w:rPr>
          <w:color w:val="000000"/>
          <w:sz w:val="28"/>
          <w:szCs w:val="28"/>
        </w:rPr>
        <w:t>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color w:val="000000"/>
          <w:sz w:val="28"/>
          <w:szCs w:val="28"/>
        </w:rPr>
        <w:t>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</w:rPr>
        <w:lastRenderedPageBreak/>
        <w:t>Единицы измерения и их соотношения</w:t>
      </w:r>
      <w:r w:rsidRPr="00DB413E">
        <w:rPr>
          <w:color w:val="000000"/>
          <w:sz w:val="28"/>
          <w:szCs w:val="28"/>
        </w:rPr>
        <w:t>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color w:val="000000"/>
          <w:sz w:val="28"/>
          <w:szCs w:val="28"/>
        </w:rPr>
        <w:t>Величины и единицы их измерения. Единица массы (килограмм), емкости (литр), времени (минута, час, сутки, неделя, месяц, год), стоимости (ру</w:t>
      </w:r>
      <w:r>
        <w:rPr>
          <w:color w:val="000000"/>
          <w:sz w:val="28"/>
          <w:szCs w:val="28"/>
        </w:rPr>
        <w:t>бль, копейка), длины (</w:t>
      </w:r>
      <w:r w:rsidRPr="00DB413E">
        <w:rPr>
          <w:color w:val="000000"/>
          <w:sz w:val="28"/>
          <w:szCs w:val="28"/>
        </w:rPr>
        <w:t>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</w:rPr>
        <w:t>Арифметические действия</w:t>
      </w:r>
      <w:r w:rsidRPr="00DB413E">
        <w:rPr>
          <w:color w:val="000000"/>
          <w:sz w:val="28"/>
          <w:szCs w:val="28"/>
        </w:rPr>
        <w:t>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color w:val="000000"/>
          <w:sz w:val="28"/>
          <w:szCs w:val="28"/>
        </w:rPr>
        <w:t>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Арифметич</w:t>
      </w:r>
      <w:r w:rsidRPr="00DB413E">
        <w:rPr>
          <w:b/>
          <w:bCs/>
          <w:color w:val="000000"/>
          <w:sz w:val="28"/>
          <w:szCs w:val="28"/>
        </w:rPr>
        <w:t>еские задачи</w:t>
      </w:r>
      <w:r w:rsidRPr="00DB413E">
        <w:rPr>
          <w:color w:val="000000"/>
          <w:sz w:val="28"/>
          <w:szCs w:val="28"/>
        </w:rPr>
        <w:t>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color w:val="000000"/>
          <w:sz w:val="28"/>
          <w:szCs w:val="28"/>
        </w:rPr>
        <w:t>Решение текстовых задач арифметическим способом. Про</w:t>
      </w:r>
      <w:r w:rsidRPr="00DB413E">
        <w:rPr>
          <w:color w:val="000000"/>
          <w:sz w:val="28"/>
          <w:szCs w:val="28"/>
        </w:rPr>
        <w:softHyphen/>
        <w:t>стые арифметические задачи на нахождение суммы и разности (остатка). Простые ари</w:t>
      </w:r>
      <w:r w:rsidRPr="00DB413E">
        <w:rPr>
          <w:color w:val="000000"/>
          <w:sz w:val="28"/>
          <w:szCs w:val="28"/>
        </w:rPr>
        <w:softHyphen/>
        <w:t>фметические задачи на увеличение (уменьшение) чисел на несколько единиц. Простые ари</w:t>
      </w:r>
      <w:r w:rsidRPr="00DB413E">
        <w:rPr>
          <w:color w:val="000000"/>
          <w:sz w:val="28"/>
          <w:szCs w:val="28"/>
        </w:rPr>
        <w:softHyphen/>
        <w:t>фметические задачи на нахождение произведения, частного (деление на равные части, де</w:t>
      </w:r>
      <w:r w:rsidRPr="00DB413E">
        <w:rPr>
          <w:color w:val="000000"/>
          <w:sz w:val="28"/>
          <w:szCs w:val="28"/>
        </w:rPr>
        <w:softHyphen/>
        <w:t>ление по содержанию); увеличение в несколько раз, уменьшение в несколько раз. Про</w:t>
      </w:r>
      <w:r w:rsidRPr="00DB413E">
        <w:rPr>
          <w:color w:val="000000"/>
          <w:sz w:val="28"/>
          <w:szCs w:val="28"/>
        </w:rPr>
        <w:softHyphen/>
        <w:t>с</w:t>
      </w:r>
      <w:r w:rsidRPr="00DB413E">
        <w:rPr>
          <w:color w:val="000000"/>
          <w:sz w:val="28"/>
          <w:szCs w:val="28"/>
        </w:rPr>
        <w:softHyphen/>
        <w:t>тые арифметические задачи на нахождение неизвестного слагаемого. Задачи, содержащие от</w:t>
      </w:r>
      <w:r w:rsidRPr="00DB413E">
        <w:rPr>
          <w:color w:val="000000"/>
          <w:sz w:val="28"/>
          <w:szCs w:val="28"/>
        </w:rPr>
        <w:softHyphen/>
        <w:t>ношения «больше на (в)…», «меньше на (в)…». Задачи на расчет стоимости (цена, ко</w:t>
      </w:r>
      <w:r w:rsidRPr="00DB413E">
        <w:rPr>
          <w:color w:val="000000"/>
          <w:sz w:val="28"/>
          <w:szCs w:val="28"/>
        </w:rPr>
        <w:softHyphen/>
        <w:t>ли</w:t>
      </w:r>
      <w:r w:rsidRPr="00DB413E">
        <w:rPr>
          <w:color w:val="000000"/>
          <w:sz w:val="28"/>
          <w:szCs w:val="28"/>
        </w:rPr>
        <w:softHyphen/>
        <w:t>че</w:t>
      </w:r>
      <w:r w:rsidRPr="00DB413E">
        <w:rPr>
          <w:color w:val="000000"/>
          <w:sz w:val="28"/>
          <w:szCs w:val="28"/>
        </w:rPr>
        <w:softHyphen/>
        <w:t>ство, общая стоимость товара). Составные арифметические зад</w:t>
      </w:r>
      <w:r>
        <w:rPr>
          <w:color w:val="000000"/>
          <w:sz w:val="28"/>
          <w:szCs w:val="28"/>
        </w:rPr>
        <w:t>ачи, решаемые в два дей</w:t>
      </w:r>
      <w:r>
        <w:rPr>
          <w:color w:val="000000"/>
          <w:sz w:val="28"/>
          <w:szCs w:val="28"/>
        </w:rPr>
        <w:softHyphen/>
        <w:t>с</w:t>
      </w:r>
      <w:r>
        <w:rPr>
          <w:color w:val="000000"/>
          <w:sz w:val="28"/>
          <w:szCs w:val="28"/>
        </w:rPr>
        <w:softHyphen/>
        <w:t>твия.</w:t>
      </w:r>
    </w:p>
    <w:tbl>
      <w:tblPr>
        <w:tblpPr w:leftFromText="180" w:rightFromText="180" w:vertAnchor="text" w:horzAnchor="margin" w:tblpY="319"/>
        <w:tblW w:w="93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962"/>
        <w:gridCol w:w="2126"/>
      </w:tblGrid>
      <w:tr w:rsidR="00792CE0" w:rsidRPr="00DB413E" w:rsidTr="00775C28">
        <w:trPr>
          <w:trHeight w:val="420"/>
        </w:trPr>
        <w:tc>
          <w:tcPr>
            <w:tcW w:w="2282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№ </w:t>
            </w:r>
            <w:r w:rsidRPr="00DB413E">
              <w:rPr>
                <w:i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i/>
                <w:i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i/>
                <w:iCs/>
                <w:color w:val="000000"/>
                <w:sz w:val="28"/>
                <w:szCs w:val="28"/>
              </w:rPr>
              <w:t>Кол-во часов</w:t>
            </w:r>
          </w:p>
        </w:tc>
      </w:tr>
      <w:tr w:rsidR="00792CE0" w:rsidRPr="00DB413E" w:rsidTr="00775C28">
        <w:trPr>
          <w:trHeight w:val="75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B413E">
              <w:rPr>
                <w:b/>
                <w:bCs/>
                <w:color w:val="000000"/>
                <w:sz w:val="28"/>
                <w:szCs w:val="28"/>
              </w:rPr>
              <w:t>Повторение.</w:t>
            </w:r>
            <w:r w:rsidRPr="00DB413E">
              <w:rPr>
                <w:color w:val="000000"/>
                <w:sz w:val="28"/>
                <w:szCs w:val="28"/>
              </w:rPr>
              <w:t>Нумерация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B41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792CE0" w:rsidRPr="00DB413E" w:rsidTr="00775C28">
        <w:trPr>
          <w:trHeight w:val="75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Сложение и вычитание чисел без перехода через десяток.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92CE0" w:rsidRPr="00DB413E" w:rsidTr="00775C28">
        <w:trPr>
          <w:trHeight w:val="75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Сложение и вычитание чисел в пределах 20 с переходом через десяток.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792CE0" w:rsidRPr="00DB413E" w:rsidTr="00775C28">
        <w:trPr>
          <w:trHeight w:val="75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Умножение и деление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792CE0" w:rsidRPr="00DB413E" w:rsidTr="00775C28">
        <w:trPr>
          <w:trHeight w:val="75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 w:rsidRPr="00DB413E">
              <w:rPr>
                <w:b/>
                <w:bCs/>
                <w:color w:val="000000"/>
                <w:sz w:val="28"/>
                <w:szCs w:val="28"/>
              </w:rPr>
              <w:t>Сотня.</w:t>
            </w:r>
            <w:r w:rsidRPr="00DB413E">
              <w:rPr>
                <w:color w:val="000000"/>
                <w:sz w:val="28"/>
                <w:szCs w:val="28"/>
              </w:rPr>
              <w:t> Нумерация в пределах 100. Меры длины и времени. Окружность, круг. Углы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792CE0" w:rsidRPr="00DB413E" w:rsidTr="00775C28">
        <w:trPr>
          <w:trHeight w:val="60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60" w:lineRule="atLeast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60" w:lineRule="atLeast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Сложение и вычитание в пределах 100 без перехода через десяток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792CE0" w:rsidRPr="00DB413E" w:rsidTr="00775C28">
        <w:trPr>
          <w:trHeight w:val="60"/>
        </w:trPr>
        <w:tc>
          <w:tcPr>
            <w:tcW w:w="228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6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Default="00792CE0" w:rsidP="00775C28">
            <w:pPr>
              <w:spacing w:after="150" w:line="6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792CE0" w:rsidRDefault="00792CE0" w:rsidP="00792CE0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</w:rPr>
        <w:t>Геометрический материал</w:t>
      </w:r>
      <w:r w:rsidRPr="00DB413E">
        <w:rPr>
          <w:color w:val="000000"/>
          <w:sz w:val="28"/>
          <w:szCs w:val="28"/>
        </w:rPr>
        <w:t>.</w:t>
      </w: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color w:val="000000"/>
          <w:sz w:val="28"/>
          <w:szCs w:val="28"/>
        </w:rPr>
        <w:t>Геометрические фигуры.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</w:t>
      </w:r>
      <w:r>
        <w:rPr>
          <w:color w:val="000000"/>
          <w:sz w:val="28"/>
          <w:szCs w:val="28"/>
        </w:rPr>
        <w:t>ь, круг. Замкнутые и незамкнутые</w:t>
      </w:r>
      <w:r w:rsidRPr="00DB413E">
        <w:rPr>
          <w:color w:val="000000"/>
          <w:sz w:val="28"/>
          <w:szCs w:val="28"/>
        </w:rPr>
        <w:t xml:space="preserve"> кривые: окружность, дуга. Ломаные линии — замкнутая, незамкнутая. Граница мно</w:t>
      </w:r>
      <w:r>
        <w:rPr>
          <w:color w:val="000000"/>
          <w:sz w:val="28"/>
          <w:szCs w:val="28"/>
        </w:rPr>
        <w:t xml:space="preserve">гоугольника – замкнутая </w:t>
      </w:r>
      <w:proofErr w:type="spellStart"/>
      <w:r>
        <w:rPr>
          <w:color w:val="000000"/>
          <w:sz w:val="28"/>
          <w:szCs w:val="28"/>
        </w:rPr>
        <w:t>ломаная</w:t>
      </w:r>
      <w:r w:rsidRPr="00DB413E">
        <w:rPr>
          <w:color w:val="000000"/>
          <w:sz w:val="28"/>
          <w:szCs w:val="28"/>
        </w:rPr>
        <w:t>линия</w:t>
      </w:r>
      <w:proofErr w:type="spellEnd"/>
      <w:r w:rsidRPr="00DB413E">
        <w:rPr>
          <w:color w:val="000000"/>
          <w:sz w:val="28"/>
          <w:szCs w:val="28"/>
        </w:rPr>
        <w:t>. Использование чертежных инструментов для выполнения построений.</w:t>
      </w:r>
    </w:p>
    <w:p w:rsidR="00792CE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B413E">
        <w:rPr>
          <w:color w:val="000000"/>
          <w:sz w:val="28"/>
          <w:szCs w:val="28"/>
        </w:rPr>
        <w:t>Измерение длины отрезка. Сложение и вычитание отрезков. Измерение отрезков ломаной и вычисление ее длины.</w:t>
      </w:r>
    </w:p>
    <w:p w:rsidR="00792CE0" w:rsidRPr="00DB413E" w:rsidRDefault="00792CE0" w:rsidP="00792CE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DB413E">
        <w:rPr>
          <w:b/>
          <w:bCs/>
          <w:color w:val="000000"/>
          <w:sz w:val="28"/>
          <w:szCs w:val="28"/>
        </w:rPr>
        <w:t>ТЕМАТИЧЕСКОЕ ПЛАНИРОВАНИЕ В 3 КЛАССЕ</w:t>
      </w:r>
    </w:p>
    <w:p w:rsidR="00792CE0" w:rsidRPr="00DB413E" w:rsidRDefault="00792CE0" w:rsidP="00792CE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792CE0" w:rsidRPr="00DB413E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</w:p>
    <w:tbl>
      <w:tblPr>
        <w:tblW w:w="93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237"/>
        <w:gridCol w:w="2126"/>
      </w:tblGrid>
      <w:tr w:rsidR="00792CE0" w:rsidRPr="00DB413E" w:rsidTr="00775C28">
        <w:trPr>
          <w:trHeight w:val="1396"/>
        </w:trPr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Получение круглых десятков и сотни</w:t>
            </w:r>
          </w:p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Вычитание из круглых десятков и сотни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792CE0" w:rsidRPr="00DB413E" w:rsidTr="00775C28">
        <w:trPr>
          <w:trHeight w:val="666"/>
        </w:trPr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Числа, полученные при счете и измерении.</w:t>
            </w:r>
          </w:p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792CE0" w:rsidRPr="00DB413E" w:rsidTr="00775C28">
        <w:trPr>
          <w:trHeight w:val="75"/>
        </w:trPr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Деление на равные части. Деление по содержанию</w:t>
            </w:r>
          </w:p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Взаимное положение фигур на плоскости.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792CE0" w:rsidRPr="00DB413E" w:rsidTr="00775C28">
        <w:trPr>
          <w:trHeight w:val="75"/>
        </w:trPr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92CE0" w:rsidRPr="00DB413E" w:rsidRDefault="00792CE0" w:rsidP="00775C28">
            <w:pPr>
              <w:spacing w:after="150" w:line="7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Геометрический материал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92CE0" w:rsidRDefault="00792CE0" w:rsidP="00775C28">
            <w:pPr>
              <w:spacing w:after="150" w:line="7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92CE0" w:rsidRPr="00DB413E" w:rsidTr="00775C28">
        <w:trPr>
          <w:trHeight w:val="961"/>
        </w:trPr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DB41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Порядок арифметических действий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92CE0" w:rsidRPr="00DB413E" w:rsidTr="00775C28">
        <w:trPr>
          <w:trHeight w:val="806"/>
        </w:trPr>
        <w:tc>
          <w:tcPr>
            <w:tcW w:w="100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92CE0" w:rsidRPr="00DB413E" w:rsidTr="00775C28">
        <w:trPr>
          <w:trHeight w:val="645"/>
        </w:trPr>
        <w:tc>
          <w:tcPr>
            <w:tcW w:w="72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92CE0" w:rsidRPr="00DB413E" w:rsidRDefault="00792CE0" w:rsidP="00775C28">
            <w:pPr>
              <w:spacing w:after="150"/>
              <w:rPr>
                <w:color w:val="000000"/>
                <w:sz w:val="28"/>
                <w:szCs w:val="28"/>
              </w:rPr>
            </w:pPr>
            <w:r w:rsidRPr="00DB413E">
              <w:rPr>
                <w:color w:val="000000"/>
                <w:sz w:val="28"/>
                <w:szCs w:val="28"/>
              </w:rPr>
              <w:t>170</w:t>
            </w:r>
          </w:p>
        </w:tc>
      </w:tr>
    </w:tbl>
    <w:p w:rsidR="00792CE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C04D7A" w:rsidRDefault="00C04D7A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792CE0" w:rsidRPr="009B3D2F" w:rsidRDefault="00792CE0" w:rsidP="00792CE0">
      <w:pPr>
        <w:shd w:val="clear" w:color="auto" w:fill="FFFFFF"/>
        <w:spacing w:after="150"/>
        <w:jc w:val="center"/>
        <w:rPr>
          <w:color w:val="000000"/>
        </w:rPr>
      </w:pPr>
      <w:r w:rsidRPr="009B3D2F">
        <w:rPr>
          <w:b/>
          <w:bCs/>
          <w:color w:val="000000"/>
        </w:rPr>
        <w:lastRenderedPageBreak/>
        <w:t>КАЛЕНДАРНО-ТЕМАТИЧЕСКОЕ ПЛАНИРОВАНИЕ В 3 КЛАССЕ</w:t>
      </w:r>
    </w:p>
    <w:p w:rsidR="00C04D7A" w:rsidRDefault="00C04D7A" w:rsidP="00C04D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1 четверть- 39 ч.</w:t>
      </w:r>
    </w:p>
    <w:p w:rsidR="00792CE0" w:rsidRDefault="00792CE0" w:rsidP="00792CE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tbl>
      <w:tblPr>
        <w:tblW w:w="8930" w:type="dxa"/>
        <w:tblInd w:w="5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994"/>
        <w:gridCol w:w="565"/>
        <w:gridCol w:w="5386"/>
      </w:tblGrid>
      <w:tr w:rsidR="00792CE0" w:rsidTr="00775C28">
        <w:trPr>
          <w:trHeight w:val="285"/>
        </w:trPr>
        <w:tc>
          <w:tcPr>
            <w:tcW w:w="19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Default="00792CE0" w:rsidP="00775C28">
            <w:pPr>
              <w:spacing w:after="15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Повторение (23 ч.)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01,02.09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в пределах 20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03,04,07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Десятичный состав чисел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Десятичный состав чисел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вида 10+4, 4+10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вида 14-14, 14-10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сложения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вычитания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времени (1час,1 сутки)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именованными числами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с именованными числами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именованными числами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21,22,23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увеличение и уменьшение числа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Пересечение  линий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вида 15+2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сложных примеров 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1ч</w:t>
            </w:r>
          </w:p>
        </w:tc>
        <w:tc>
          <w:tcPr>
            <w:tcW w:w="99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вида 20-2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Нуль в качестве сложения и вычитания. Действия с нулем.</w:t>
            </w:r>
          </w:p>
        </w:tc>
      </w:tr>
      <w:tr w:rsidR="00792CE0" w:rsidTr="00775C28">
        <w:trPr>
          <w:trHeight w:val="120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/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Default="00792CE0" w:rsidP="00775C28">
            <w:pPr>
              <w:spacing w:after="150" w:line="12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Проверочная работа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«</w:t>
            </w:r>
            <w:r>
              <w:rPr>
                <w:b/>
                <w:bCs/>
                <w:i/>
                <w:iCs/>
              </w:rPr>
              <w:t>Вычисления в пределах 20 без перехода»</w:t>
            </w:r>
          </w:p>
        </w:tc>
      </w:tr>
    </w:tbl>
    <w:p w:rsidR="00792CE0" w:rsidRDefault="00792CE0" w:rsidP="00792CE0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p w:rsidR="00792CE0" w:rsidRDefault="00792CE0" w:rsidP="00792CE0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tbl>
      <w:tblPr>
        <w:tblStyle w:val="ab"/>
        <w:tblW w:w="8930" w:type="dxa"/>
        <w:tblInd w:w="534" w:type="dxa"/>
        <w:tblLayout w:type="fixed"/>
        <w:tblLook w:val="05A0" w:firstRow="1" w:lastRow="0" w:firstColumn="1" w:lastColumn="1" w:noHBand="0" w:noVBand="1"/>
      </w:tblPr>
      <w:tblGrid>
        <w:gridCol w:w="1136"/>
        <w:gridCol w:w="850"/>
        <w:gridCol w:w="285"/>
        <w:gridCol w:w="707"/>
        <w:gridCol w:w="285"/>
        <w:gridCol w:w="566"/>
        <w:gridCol w:w="426"/>
        <w:gridCol w:w="4675"/>
      </w:tblGrid>
      <w:tr w:rsidR="00792CE0" w:rsidTr="00775C28">
        <w:trPr>
          <w:trHeight w:val="36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/>
              <w:rPr>
                <w:sz w:val="28"/>
                <w:szCs w:val="28"/>
              </w:rPr>
            </w:pPr>
            <w:r>
              <w:rPr>
                <w:b/>
                <w:bCs/>
              </w:rPr>
              <w:t>Сложение и вычитание чисел в пределах 20 с переходом через десяток (18ч.)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tabs>
                <w:tab w:val="left" w:pos="13466"/>
              </w:tabs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чисел первого десятка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числа 9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числа 8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числа 7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чисел 5, 6</w:t>
            </w:r>
          </w:p>
        </w:tc>
      </w:tr>
      <w:tr w:rsidR="00792CE0" w:rsidTr="00775C28">
        <w:trPr>
          <w:trHeight w:val="96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09,12,13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Прибавление чисел 4, 3, 2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задачи, содержащие сложение и вычитание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сложных примеров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Углы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с переходом через десяток</w:t>
            </w:r>
          </w:p>
        </w:tc>
      </w:tr>
      <w:tr w:rsidR="00792CE0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686164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2CE0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/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 w:line="135" w:lineRule="atLeas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Контрольная работа и ее </w:t>
            </w:r>
            <w:proofErr w:type="gramStart"/>
            <w:r>
              <w:rPr>
                <w:b/>
                <w:bCs/>
                <w:i/>
                <w:iCs/>
              </w:rPr>
              <w:t xml:space="preserve">анализ </w:t>
            </w:r>
            <w:r>
              <w:rPr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«</w:t>
            </w:r>
            <w:proofErr w:type="gramEnd"/>
            <w:r>
              <w:rPr>
                <w:b/>
                <w:bCs/>
                <w:i/>
                <w:iCs/>
              </w:rPr>
              <w:t>Сложение чисел в пределах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20</w:t>
            </w:r>
          </w:p>
          <w:p w:rsidR="00792CE0" w:rsidRDefault="00792CE0" w:rsidP="00775C28">
            <w:pPr>
              <w:spacing w:after="150" w:line="135" w:lineRule="atLeast"/>
            </w:pPr>
            <w:r>
              <w:rPr>
                <w:b/>
                <w:bCs/>
                <w:i/>
                <w:iCs/>
              </w:rPr>
              <w:t xml:space="preserve">     20   с переходом через десяток»</w:t>
            </w:r>
          </w:p>
        </w:tc>
      </w:tr>
      <w:tr w:rsidR="00792CE0" w:rsidTr="00775C28">
        <w:trPr>
          <w:trHeight w:val="11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rPr>
                <w:b/>
                <w:bCs/>
                <w:sz w:val="28"/>
                <w:szCs w:val="28"/>
              </w:rPr>
            </w:pPr>
          </w:p>
          <w:p w:rsidR="00792CE0" w:rsidRDefault="00792CE0" w:rsidP="00775C28">
            <w:pPr>
              <w:rPr>
                <w:b/>
                <w:bCs/>
                <w:sz w:val="28"/>
                <w:szCs w:val="28"/>
              </w:rPr>
            </w:pPr>
          </w:p>
          <w:p w:rsidR="00792CE0" w:rsidRDefault="00792CE0" w:rsidP="00775C2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четверть- 4</w:t>
            </w:r>
            <w:r w:rsidR="00B8743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час.</w:t>
            </w:r>
          </w:p>
          <w:p w:rsidR="00792CE0" w:rsidRDefault="00792CE0" w:rsidP="00775C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2CE0" w:rsidRDefault="00792CE0" w:rsidP="00775C28">
            <w:pPr>
              <w:spacing w:after="150"/>
              <w:rPr>
                <w:b/>
                <w:bCs/>
                <w:color w:val="000000"/>
              </w:rPr>
            </w:pPr>
          </w:p>
        </w:tc>
      </w:tr>
      <w:tr w:rsidR="00792CE0" w:rsidTr="00775C28">
        <w:trPr>
          <w:trHeight w:val="2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Default="00792CE0" w:rsidP="00775C28">
            <w:pPr>
              <w:spacing w:after="1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after="15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Умножение и деление (19 ч.)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1-2</w:t>
            </w:r>
          </w:p>
          <w:p w:rsidR="00792CE0" w:rsidRPr="008758D3" w:rsidRDefault="00792CE0" w:rsidP="00775C2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02,03</w:t>
            </w:r>
            <w:r w:rsidR="00792CE0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Повторение «Все с</w:t>
            </w:r>
            <w:r>
              <w:rPr>
                <w:sz w:val="28"/>
                <w:szCs w:val="28"/>
              </w:rPr>
              <w:t>лучаи сложения и вычитания с пе</w:t>
            </w:r>
            <w:r w:rsidRPr="0000664C">
              <w:rPr>
                <w:sz w:val="28"/>
                <w:szCs w:val="28"/>
              </w:rPr>
              <w:t>реходом через десяток»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3-4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AF7863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Скобки. Порядок действий в примерах со скобками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5-6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AF7863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Меры времени - год, месяц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7-9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7863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Понятие об умножении.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умножения числа 2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Контрольная работа «Умножение числа 2»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12-13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Деление на равные части. Знак деления</w:t>
            </w:r>
          </w:p>
        </w:tc>
      </w:tr>
      <w:tr w:rsidR="00792CE0" w:rsidRPr="0000664C" w:rsidTr="00775C28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lastRenderedPageBreak/>
              <w:t>14-15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r w:rsidRPr="0000664C">
              <w:rPr>
                <w:rFonts w:eastAsia="Times New Roman"/>
                <w:lang w:eastAsia="ru-RU"/>
              </w:rPr>
              <w:t>Таблица деления на 2</w:t>
            </w:r>
          </w:p>
        </w:tc>
      </w:tr>
      <w:tr w:rsidR="00792CE0" w:rsidRPr="0000664C" w:rsidTr="00F62109">
        <w:trPr>
          <w:trHeight w:val="1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 w:rsidRPr="00AF786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792CE0" w:rsidP="00775C28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Повторение «Умножение и деление чисел 2,3»</w:t>
            </w:r>
          </w:p>
        </w:tc>
      </w:tr>
      <w:tr w:rsidR="00792CE0" w:rsidRPr="0000664C" w:rsidTr="00F62109">
        <w:trPr>
          <w:trHeight w:val="1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17-18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AF7863" w:rsidRDefault="00792CE0" w:rsidP="0077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7863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E0" w:rsidRPr="002562FB" w:rsidRDefault="00792CE0" w:rsidP="00775C2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E0" w:rsidRPr="0000664C" w:rsidRDefault="00792CE0" w:rsidP="00775C28">
            <w:pPr>
              <w:spacing w:after="150" w:line="120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умножения числа 3. Решение задач</w:t>
            </w:r>
          </w:p>
        </w:tc>
      </w:tr>
    </w:tbl>
    <w:p w:rsidR="00792CE0" w:rsidRPr="0000664C" w:rsidRDefault="00792CE0" w:rsidP="00792CE0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p w:rsidR="00792CE0" w:rsidRPr="0000664C" w:rsidRDefault="00792CE0" w:rsidP="00792CE0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tbl>
      <w:tblPr>
        <w:tblW w:w="8930" w:type="dxa"/>
        <w:tblInd w:w="5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992"/>
        <w:gridCol w:w="992"/>
        <w:gridCol w:w="4676"/>
      </w:tblGrid>
      <w:tr w:rsidR="00792CE0" w:rsidRPr="0000664C" w:rsidTr="00F62109">
        <w:trPr>
          <w:trHeight w:val="12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19-20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75C28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6164">
              <w:rPr>
                <w:sz w:val="28"/>
                <w:szCs w:val="28"/>
              </w:rPr>
              <w:t>7,30</w:t>
            </w:r>
          </w:p>
          <w:p w:rsidR="00686164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20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деления на 3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ind w:right="1706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Контрольная работа «Умножение и деление числа3»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8147E7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умножения числа 4. Решение задач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04,07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деления на 4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умножения чисел 5, 6. Решение задач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деления на 5, 6</w:t>
            </w:r>
          </w:p>
        </w:tc>
      </w:tr>
      <w:tr w:rsidR="00792CE0" w:rsidRPr="0000664C" w:rsidTr="00775C28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E56AEC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Последовательность месяцев в году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Таблица умножения чисел 2, 3, 4, 5, 6, и деления на 2,</w:t>
            </w:r>
          </w:p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2, 3, 4, 5, 6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Задачи на нахождение стоимости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4906BF" w:rsidRDefault="00792CE0" w:rsidP="00775C28">
            <w:pPr>
              <w:spacing w:after="150" w:line="135" w:lineRule="atLeast"/>
              <w:rPr>
                <w:bCs/>
                <w:iCs/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Контрольная </w:t>
            </w:r>
            <w:proofErr w:type="gramStart"/>
            <w:r w:rsidRPr="0000664C">
              <w:rPr>
                <w:sz w:val="28"/>
                <w:szCs w:val="28"/>
              </w:rPr>
              <w:t>работа  за</w:t>
            </w:r>
            <w:proofErr w:type="gramEnd"/>
            <w:r w:rsidRPr="0000664C">
              <w:rPr>
                <w:sz w:val="28"/>
                <w:szCs w:val="28"/>
              </w:rPr>
              <w:t xml:space="preserve"> 2 четверть</w:t>
            </w:r>
            <w:r>
              <w:rPr>
                <w:sz w:val="28"/>
                <w:szCs w:val="28"/>
              </w:rPr>
              <w:t xml:space="preserve"> и ее анализ.</w:t>
            </w:r>
          </w:p>
        </w:tc>
      </w:tr>
      <w:tr w:rsidR="00792CE0" w:rsidRPr="0000664C" w:rsidTr="00F62109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56AEC" w:rsidRDefault="00792CE0" w:rsidP="00775C28">
            <w:pPr>
              <w:jc w:val="center"/>
              <w:rPr>
                <w:sz w:val="28"/>
                <w:szCs w:val="28"/>
              </w:rPr>
            </w:pPr>
            <w:r w:rsidRPr="00E56AEC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Решение задач на деление и умножение</w:t>
            </w:r>
          </w:p>
        </w:tc>
      </w:tr>
      <w:tr w:rsidR="00792CE0" w:rsidRPr="0000664C" w:rsidTr="00775C28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75C28">
              <w:rPr>
                <w:sz w:val="28"/>
                <w:szCs w:val="28"/>
              </w:rPr>
              <w:t>-41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75C28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CE0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686164" w:rsidP="00775C2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B90E14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2CE0">
              <w:rPr>
                <w:sz w:val="28"/>
                <w:szCs w:val="28"/>
              </w:rPr>
              <w:t>овторение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 Таблица</w:t>
            </w:r>
            <w:proofErr w:type="gramEnd"/>
            <w:r>
              <w:rPr>
                <w:sz w:val="28"/>
                <w:szCs w:val="28"/>
              </w:rPr>
              <w:t xml:space="preserve"> умножения»</w:t>
            </w:r>
            <w:r w:rsidR="00792CE0">
              <w:rPr>
                <w:sz w:val="28"/>
                <w:szCs w:val="28"/>
              </w:rPr>
              <w:t>.</w:t>
            </w:r>
          </w:p>
        </w:tc>
      </w:tr>
      <w:tr w:rsidR="00792CE0" w:rsidRPr="0000664C" w:rsidTr="00775C28">
        <w:trPr>
          <w:trHeight w:val="270"/>
        </w:trPr>
        <w:tc>
          <w:tcPr>
            <w:tcW w:w="2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Default="00792CE0" w:rsidP="00775C2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  <w:p w:rsidR="00792CE0" w:rsidRPr="00927814" w:rsidRDefault="00792CE0" w:rsidP="00775C2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rPr>
                <w:b/>
                <w:bCs/>
                <w:sz w:val="28"/>
                <w:szCs w:val="28"/>
              </w:rPr>
            </w:pPr>
            <w:r w:rsidRPr="0000664C">
              <w:rPr>
                <w:b/>
                <w:bCs/>
                <w:sz w:val="28"/>
                <w:szCs w:val="28"/>
              </w:rPr>
              <w:t>3 четверть- 50 часов.</w:t>
            </w:r>
          </w:p>
          <w:p w:rsidR="00792CE0" w:rsidRDefault="00792CE0" w:rsidP="00775C28">
            <w:pPr>
              <w:spacing w:after="150"/>
              <w:rPr>
                <w:b/>
                <w:bCs/>
                <w:sz w:val="28"/>
                <w:szCs w:val="28"/>
              </w:rPr>
            </w:pPr>
          </w:p>
          <w:p w:rsidR="00792CE0" w:rsidRPr="00947E42" w:rsidRDefault="00792CE0" w:rsidP="00775C28">
            <w:pPr>
              <w:spacing w:after="150"/>
            </w:pPr>
            <w:r w:rsidRPr="00947E42">
              <w:rPr>
                <w:b/>
                <w:bCs/>
              </w:rPr>
              <w:t>Нумерация в пределах 100 (13 ч.)</w:t>
            </w:r>
          </w:p>
        </w:tc>
      </w:tr>
      <w:tr w:rsidR="00792CE0" w:rsidRPr="0000664C" w:rsidTr="00C82AB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927814" w:rsidRDefault="00792CE0" w:rsidP="00775C28">
            <w:pPr>
              <w:rPr>
                <w:sz w:val="28"/>
                <w:szCs w:val="28"/>
              </w:rPr>
            </w:pPr>
            <w:r w:rsidRPr="00927814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Устная нумерация в пределах 100. Круглые десятки</w:t>
            </w:r>
          </w:p>
        </w:tc>
      </w:tr>
      <w:tr w:rsidR="00792CE0" w:rsidRPr="0000664C" w:rsidTr="00C82AB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927814" w:rsidRDefault="00792CE0" w:rsidP="00775C28">
            <w:pPr>
              <w:rPr>
                <w:sz w:val="28"/>
                <w:szCs w:val="28"/>
              </w:rPr>
            </w:pPr>
            <w:r w:rsidRPr="00927814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Письменная нумерация в пределах 100.</w:t>
            </w:r>
          </w:p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C82AB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927814" w:rsidRDefault="00792CE0" w:rsidP="00775C28">
            <w:pPr>
              <w:rPr>
                <w:sz w:val="28"/>
                <w:szCs w:val="28"/>
              </w:rPr>
            </w:pPr>
            <w:r w:rsidRPr="00927814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Круглые десятки. </w:t>
            </w:r>
          </w:p>
        </w:tc>
      </w:tr>
      <w:tr w:rsidR="00792CE0" w:rsidRPr="0000664C" w:rsidTr="00C82AB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927814" w:rsidRDefault="00792CE0" w:rsidP="00775C28">
            <w:pPr>
              <w:rPr>
                <w:sz w:val="28"/>
                <w:szCs w:val="28"/>
              </w:rPr>
            </w:pPr>
            <w:r w:rsidRPr="00927814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Понятие разряда. Разрядная таблица. Чтение и запись </w:t>
            </w:r>
          </w:p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664C">
              <w:rPr>
                <w:sz w:val="28"/>
                <w:szCs w:val="28"/>
              </w:rPr>
              <w:t>исел.</w:t>
            </w:r>
          </w:p>
        </w:tc>
      </w:tr>
      <w:tr w:rsidR="00792CE0" w:rsidRPr="0000664C" w:rsidTr="00C82AB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927814" w:rsidRDefault="00792CE0" w:rsidP="00775C28">
            <w:pPr>
              <w:rPr>
                <w:sz w:val="28"/>
                <w:szCs w:val="28"/>
              </w:rPr>
            </w:pPr>
            <w:r w:rsidRPr="00927814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Сложение вида 20+5, 25-5</w:t>
            </w:r>
          </w:p>
        </w:tc>
      </w:tr>
      <w:tr w:rsidR="00792CE0" w:rsidRPr="0000664C" w:rsidTr="00C82AB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927814" w:rsidRDefault="00792CE0" w:rsidP="0077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27814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Сложение вида 69+1, 69+10</w:t>
            </w:r>
          </w:p>
        </w:tc>
      </w:tr>
      <w:tr w:rsidR="00792CE0" w:rsidRPr="0000664C" w:rsidTr="00C82AB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E442CE" w:rsidRDefault="00792CE0" w:rsidP="00775C28">
            <w:pPr>
              <w:rPr>
                <w:sz w:val="28"/>
                <w:szCs w:val="28"/>
              </w:rPr>
            </w:pPr>
            <w:r w:rsidRPr="00E442CE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Повторение «Увеличение и уменьшение чисел</w:t>
            </w:r>
          </w:p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 на несколько десятков, единиц»</w:t>
            </w:r>
          </w:p>
        </w:tc>
      </w:tr>
      <w:tr w:rsidR="00792CE0" w:rsidRPr="0000664C" w:rsidTr="00775C28">
        <w:trPr>
          <w:trHeight w:val="225"/>
        </w:trPr>
        <w:tc>
          <w:tcPr>
            <w:tcW w:w="22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  <w:r w:rsidRPr="0000664C">
              <w:rPr>
                <w:b/>
                <w:bCs/>
                <w:sz w:val="28"/>
                <w:szCs w:val="28"/>
              </w:rPr>
              <w:t>Меры длины и времени (4 ч.)</w:t>
            </w:r>
          </w:p>
        </w:tc>
      </w:tr>
      <w:tr w:rsidR="00792CE0" w:rsidRPr="0000664C" w:rsidTr="00E37A9A">
        <w:trPr>
          <w:trHeight w:val="13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92062" w:rsidRDefault="00792CE0" w:rsidP="00775C28">
            <w:pPr>
              <w:rPr>
                <w:sz w:val="28"/>
                <w:szCs w:val="28"/>
              </w:rPr>
            </w:pPr>
            <w:r w:rsidRPr="00392062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/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Меры длины (м, см, </w:t>
            </w:r>
            <w:proofErr w:type="spellStart"/>
            <w:r w:rsidRPr="0000664C">
              <w:rPr>
                <w:sz w:val="28"/>
                <w:szCs w:val="28"/>
              </w:rPr>
              <w:t>дм</w:t>
            </w:r>
            <w:proofErr w:type="spellEnd"/>
            <w:r w:rsidRPr="0000664C">
              <w:rPr>
                <w:sz w:val="28"/>
                <w:szCs w:val="28"/>
              </w:rPr>
              <w:t>)</w:t>
            </w:r>
          </w:p>
        </w:tc>
      </w:tr>
      <w:tr w:rsidR="00792CE0" w:rsidRPr="0000664C" w:rsidTr="00E37A9A">
        <w:trPr>
          <w:trHeight w:val="12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92062" w:rsidRDefault="00792CE0" w:rsidP="00775C28">
            <w:pPr>
              <w:rPr>
                <w:sz w:val="28"/>
                <w:szCs w:val="28"/>
              </w:rPr>
            </w:pPr>
            <w:r w:rsidRPr="00392062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810896" w:rsidRDefault="00792CE0" w:rsidP="00775C28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20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Соотношения мер длины: 1м=10 </w:t>
            </w:r>
            <w:proofErr w:type="spellStart"/>
            <w:r w:rsidRPr="0000664C">
              <w:rPr>
                <w:sz w:val="28"/>
                <w:szCs w:val="28"/>
              </w:rPr>
              <w:t>дм</w:t>
            </w:r>
            <w:proofErr w:type="spellEnd"/>
            <w:r w:rsidRPr="0000664C">
              <w:rPr>
                <w:sz w:val="28"/>
                <w:szCs w:val="28"/>
              </w:rPr>
              <w:t>, 1м=100см</w:t>
            </w:r>
          </w:p>
        </w:tc>
      </w:tr>
    </w:tbl>
    <w:p w:rsidR="00792CE0" w:rsidRPr="0000664C" w:rsidRDefault="00792CE0" w:rsidP="00792CE0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p w:rsidR="00792CE0" w:rsidRPr="0000664C" w:rsidRDefault="00792CE0" w:rsidP="00792CE0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tbl>
      <w:tblPr>
        <w:tblW w:w="14060" w:type="dxa"/>
        <w:tblInd w:w="5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992"/>
        <w:gridCol w:w="992"/>
        <w:gridCol w:w="4557"/>
        <w:gridCol w:w="548"/>
        <w:gridCol w:w="4475"/>
        <w:gridCol w:w="230"/>
      </w:tblGrid>
      <w:tr w:rsidR="00792CE0" w:rsidRPr="0000664C" w:rsidTr="006D7E61">
        <w:trPr>
          <w:gridAfter w:val="3"/>
          <w:wAfter w:w="5253" w:type="dxa"/>
          <w:trHeight w:val="120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96D06" w:rsidRDefault="00792CE0" w:rsidP="00775C28">
            <w:pPr>
              <w:rPr>
                <w:sz w:val="28"/>
                <w:szCs w:val="28"/>
              </w:rPr>
            </w:pPr>
            <w:r w:rsidRPr="00C96D06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20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Меры времени. Календарь</w:t>
            </w:r>
          </w:p>
        </w:tc>
      </w:tr>
      <w:tr w:rsidR="00792CE0" w:rsidRPr="0000664C" w:rsidTr="006D7E61">
        <w:trPr>
          <w:gridAfter w:val="3"/>
          <w:wAfter w:w="5253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96D06" w:rsidRDefault="00792CE0" w:rsidP="00775C28">
            <w:pPr>
              <w:rPr>
                <w:sz w:val="28"/>
                <w:szCs w:val="28"/>
              </w:rPr>
            </w:pPr>
            <w:r w:rsidRPr="00C96D06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Соотношения мер времени: 1ч=60мин, 1</w:t>
            </w:r>
            <w:proofErr w:type="gramStart"/>
            <w:r w:rsidRPr="0000664C">
              <w:rPr>
                <w:sz w:val="28"/>
                <w:szCs w:val="28"/>
              </w:rPr>
              <w:t>сут.=</w:t>
            </w:r>
            <w:proofErr w:type="gramEnd"/>
            <w:r w:rsidRPr="0000664C">
              <w:rPr>
                <w:sz w:val="28"/>
                <w:szCs w:val="28"/>
              </w:rPr>
              <w:t>24ч</w:t>
            </w:r>
          </w:p>
        </w:tc>
      </w:tr>
      <w:tr w:rsidR="00792CE0" w:rsidRPr="0000664C" w:rsidTr="00775C28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C96D06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C96D06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Повторение «Действия с именованными числами»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775C28">
        <w:trPr>
          <w:trHeight w:val="330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97" w:type="dxa"/>
            <w:gridSpan w:val="6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  <w:r w:rsidRPr="0000664C">
              <w:rPr>
                <w:b/>
                <w:bCs/>
                <w:sz w:val="28"/>
                <w:szCs w:val="28"/>
              </w:rPr>
              <w:t>Сложение и вычитание в пределах 100 без перехода через десяток (25 ч.)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nil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</w:tr>
      <w:tr w:rsidR="00792CE0" w:rsidRPr="0000664C" w:rsidTr="00455E06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Сложение и вычитание круглых десятков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455E06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Сложение и вычитание двузначных и однозначных чисел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455E06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Центр, радиус окружности и круга.  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455E06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Сложение вида 32+20 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455E06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Вычитание вида35-20 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455E06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Решение задач на нахождение произведения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AC14B7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1ч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Решение примеров вида 34+23 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AC14B7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-24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4ч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Решение примеров вида 45-31 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AC14B7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3206F3" w:rsidRDefault="00792CE0" w:rsidP="00775C28">
            <w:pPr>
              <w:jc w:val="center"/>
              <w:rPr>
                <w:sz w:val="28"/>
                <w:szCs w:val="28"/>
              </w:rPr>
            </w:pPr>
            <w:r w:rsidRPr="003206F3">
              <w:rPr>
                <w:sz w:val="28"/>
                <w:szCs w:val="28"/>
              </w:rPr>
              <w:t>3ч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775C28">
        <w:trPr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FFFFFF" w:themeColor="background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Контрольная работа «Сложение и вычитание двузначных</w:t>
            </w:r>
          </w:p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чисел» и ее анализ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FFFFFF" w:themeColor="background1"/>
              <w:bottom w:val="single" w:sz="6" w:space="0" w:color="00000A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rPr>
                <w:sz w:val="28"/>
                <w:szCs w:val="28"/>
              </w:rPr>
            </w:pPr>
          </w:p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AC14B7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D1B8A" w:rsidRDefault="00792CE0" w:rsidP="00775C28">
            <w:pPr>
              <w:jc w:val="center"/>
              <w:rPr>
                <w:sz w:val="28"/>
                <w:szCs w:val="28"/>
              </w:rPr>
            </w:pPr>
            <w:r w:rsidRPr="00CD1B8A">
              <w:rPr>
                <w:sz w:val="28"/>
                <w:szCs w:val="28"/>
              </w:rPr>
              <w:t>4ч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r w:rsidRPr="0000664C">
              <w:rPr>
                <w:sz w:val="28"/>
                <w:szCs w:val="28"/>
              </w:rPr>
              <w:t>Числа, полученные при измерении величин</w:t>
            </w:r>
          </w:p>
        </w:tc>
      </w:tr>
      <w:tr w:rsidR="00792CE0" w:rsidRPr="0000664C" w:rsidTr="00775C2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CD1B8A" w:rsidRDefault="00792CE0" w:rsidP="00775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/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pPr>
              <w:rPr>
                <w:sz w:val="28"/>
                <w:szCs w:val="28"/>
              </w:rPr>
            </w:pPr>
            <w:r w:rsidRPr="0000664C">
              <w:rPr>
                <w:b/>
                <w:bCs/>
              </w:rPr>
              <w:t>Сложение и вычитание в пределах 100 с переходом через десяток</w:t>
            </w:r>
          </w:p>
        </w:tc>
      </w:tr>
      <w:tr w:rsidR="00792CE0" w:rsidRPr="0000664C" w:rsidTr="00AC14B7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34-36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D1B8A" w:rsidRDefault="00792CE0" w:rsidP="00775C28">
            <w:pPr>
              <w:jc w:val="center"/>
              <w:rPr>
                <w:sz w:val="28"/>
                <w:szCs w:val="28"/>
              </w:rPr>
            </w:pPr>
            <w:r w:rsidRPr="00CD1B8A">
              <w:rPr>
                <w:sz w:val="28"/>
                <w:szCs w:val="28"/>
              </w:rPr>
              <w:t>3ч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r w:rsidRPr="0000664C">
              <w:rPr>
                <w:sz w:val="28"/>
                <w:szCs w:val="28"/>
              </w:rPr>
              <w:t>Сложение вида 27+3</w:t>
            </w:r>
          </w:p>
        </w:tc>
      </w:tr>
      <w:tr w:rsidR="00792CE0" w:rsidRPr="0000664C" w:rsidTr="00AC14B7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D1B8A" w:rsidRDefault="00792CE0" w:rsidP="00775C28">
            <w:pPr>
              <w:jc w:val="center"/>
              <w:rPr>
                <w:sz w:val="28"/>
                <w:szCs w:val="28"/>
              </w:rPr>
            </w:pPr>
            <w:r w:rsidRPr="00CD1B8A">
              <w:rPr>
                <w:sz w:val="28"/>
                <w:szCs w:val="28"/>
              </w:rPr>
              <w:t>4ч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r w:rsidRPr="0000664C">
              <w:rPr>
                <w:sz w:val="28"/>
                <w:szCs w:val="28"/>
              </w:rPr>
              <w:t>Сложение вида 34+26</w:t>
            </w:r>
          </w:p>
        </w:tc>
      </w:tr>
      <w:tr w:rsidR="00792CE0" w:rsidRPr="0000664C" w:rsidTr="00775C2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CD1B8A" w:rsidRDefault="00792CE0" w:rsidP="00775C28">
            <w:pPr>
              <w:spacing w:after="150" w:line="135" w:lineRule="atLeast"/>
              <w:jc w:val="center"/>
              <w:rPr>
                <w:sz w:val="28"/>
                <w:szCs w:val="28"/>
              </w:rPr>
            </w:pPr>
            <w:r w:rsidRPr="00CD1B8A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r w:rsidRPr="0000664C">
              <w:rPr>
                <w:sz w:val="28"/>
                <w:szCs w:val="28"/>
              </w:rPr>
              <w:t>Решение сложных примеров</w:t>
            </w:r>
          </w:p>
        </w:tc>
      </w:tr>
      <w:tr w:rsidR="00792CE0" w:rsidRPr="0000664C" w:rsidTr="0053221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D1B8A" w:rsidRDefault="00792CE0" w:rsidP="00775C28">
            <w:pPr>
              <w:jc w:val="center"/>
              <w:rPr>
                <w:sz w:val="28"/>
                <w:szCs w:val="28"/>
              </w:rPr>
            </w:pPr>
            <w:r w:rsidRPr="00CD1B8A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r w:rsidRPr="0000664C">
              <w:rPr>
                <w:sz w:val="28"/>
                <w:szCs w:val="28"/>
              </w:rPr>
              <w:t>Вычитание вида 30-4</w:t>
            </w:r>
          </w:p>
        </w:tc>
      </w:tr>
      <w:tr w:rsidR="00792CE0" w:rsidRPr="0000664C" w:rsidTr="0053221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D1B8A" w:rsidRDefault="00792CE0" w:rsidP="00775C28">
            <w:pPr>
              <w:jc w:val="center"/>
              <w:rPr>
                <w:sz w:val="28"/>
                <w:szCs w:val="28"/>
              </w:rPr>
            </w:pPr>
            <w:r w:rsidRPr="00CD1B8A"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r w:rsidRPr="0000664C">
              <w:rPr>
                <w:sz w:val="28"/>
                <w:szCs w:val="28"/>
              </w:rPr>
              <w:t>Контрольная работа за 3 четверть</w:t>
            </w:r>
          </w:p>
        </w:tc>
      </w:tr>
      <w:tr w:rsidR="00792CE0" w:rsidRPr="0000664C" w:rsidTr="0053221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CD1B8A" w:rsidRDefault="00792CE0" w:rsidP="0077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1B8A">
              <w:rPr>
                <w:sz w:val="28"/>
                <w:szCs w:val="28"/>
              </w:rPr>
              <w:t>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>
            <w:r w:rsidRPr="0000664C">
              <w:rPr>
                <w:sz w:val="28"/>
                <w:szCs w:val="28"/>
              </w:rPr>
              <w:t>Вычитание вида 100-3</w:t>
            </w:r>
          </w:p>
        </w:tc>
      </w:tr>
      <w:tr w:rsidR="00792CE0" w:rsidRPr="0000664C" w:rsidTr="00775C2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Default="00792CE0" w:rsidP="0077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Резерв на повторение</w:t>
            </w:r>
          </w:p>
        </w:tc>
      </w:tr>
      <w:tr w:rsidR="00792CE0" w:rsidRPr="0000664C" w:rsidTr="0053221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/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/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/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b/>
                <w:sz w:val="28"/>
                <w:szCs w:val="28"/>
              </w:rPr>
            </w:pPr>
            <w:r w:rsidRPr="0000664C">
              <w:rPr>
                <w:b/>
                <w:sz w:val="28"/>
                <w:szCs w:val="28"/>
              </w:rPr>
              <w:t>4 четверть -40часов</w:t>
            </w:r>
          </w:p>
        </w:tc>
      </w:tr>
      <w:tr w:rsidR="00792CE0" w:rsidRPr="0000664C" w:rsidTr="0053221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1-2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Вычитание вида 100-24</w:t>
            </w:r>
          </w:p>
        </w:tc>
      </w:tr>
      <w:tr w:rsidR="00792CE0" w:rsidRPr="0000664C" w:rsidTr="00775C2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3-4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Решение составных задач</w:t>
            </w:r>
          </w:p>
        </w:tc>
      </w:tr>
      <w:tr w:rsidR="00792CE0" w:rsidRPr="0000664C" w:rsidTr="00775C28">
        <w:trPr>
          <w:gridAfter w:val="2"/>
          <w:wAfter w:w="4705" w:type="dxa"/>
          <w:trHeight w:val="135"/>
        </w:trPr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r>
              <w:t>3ч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20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Меры времени – </w:t>
            </w:r>
            <w:proofErr w:type="spellStart"/>
            <w:r w:rsidRPr="0000664C">
              <w:rPr>
                <w:sz w:val="28"/>
                <w:szCs w:val="28"/>
              </w:rPr>
              <w:t>сут</w:t>
            </w:r>
            <w:proofErr w:type="spellEnd"/>
            <w:r w:rsidRPr="0000664C">
              <w:rPr>
                <w:sz w:val="28"/>
                <w:szCs w:val="28"/>
              </w:rPr>
              <w:t>., мин</w:t>
            </w:r>
          </w:p>
        </w:tc>
      </w:tr>
    </w:tbl>
    <w:p w:rsidR="00792CE0" w:rsidRPr="0000664C" w:rsidRDefault="00792CE0" w:rsidP="00792CE0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tbl>
      <w:tblPr>
        <w:tblW w:w="8646" w:type="dxa"/>
        <w:tblInd w:w="54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4"/>
        <w:gridCol w:w="1095"/>
        <w:gridCol w:w="1041"/>
        <w:gridCol w:w="1447"/>
        <w:gridCol w:w="3939"/>
      </w:tblGrid>
      <w:tr w:rsidR="00792CE0" w:rsidRPr="0000664C" w:rsidTr="00775C28">
        <w:trPr>
          <w:trHeight w:val="120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lastRenderedPageBreak/>
              <w:t>8-11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4ч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20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Числа, полученные при измерении времени</w:t>
            </w:r>
          </w:p>
        </w:tc>
      </w:tr>
      <w:tr w:rsidR="00792CE0" w:rsidRPr="0000664C" w:rsidTr="00775C28">
        <w:trPr>
          <w:trHeight w:val="797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12-13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bCs/>
                <w:iCs/>
                <w:sz w:val="28"/>
                <w:szCs w:val="28"/>
              </w:rPr>
              <w:t>Определение времени по часам с точностью до 5 минут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14-16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3ч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Взаимосвязь умножения и деления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17-18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 xml:space="preserve">Решение задач 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/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6818ED">
              <w:rPr>
                <w:b/>
                <w:bCs/>
                <w:color w:val="000000"/>
              </w:rPr>
              <w:t>Деление на равные части. Деление по содержанию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19-20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Деление на равные части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21-22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Деление по содержанию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23-24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Деление на 2 и по 2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25-26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Деление на 3 и по 3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27-28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Деление на 4 и по 4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29-30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Деление на 5 и по 5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31-32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 w:themeColor="text1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2CE0" w:rsidRPr="0000664C" w:rsidRDefault="00792CE0" w:rsidP="00775C28"/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Порядок выполнения действий в примерах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/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0" w:themeColor="text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2ч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Решение примеров на умножение и деление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0066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CE0" w:rsidRPr="0000664C" w:rsidRDefault="00792CE0" w:rsidP="00775C28">
            <w:r>
              <w:t>3ч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792CE0" w:rsidRPr="0000664C" w:rsidTr="00775C28">
        <w:trPr>
          <w:trHeight w:val="135"/>
        </w:trPr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37-40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E0" w:rsidRPr="0000664C" w:rsidRDefault="00792CE0" w:rsidP="00775C28">
            <w:r>
              <w:t>4ч</w:t>
            </w:r>
          </w:p>
        </w:tc>
        <w:tc>
          <w:tcPr>
            <w:tcW w:w="1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CE0" w:rsidRPr="0000664C" w:rsidRDefault="00792CE0" w:rsidP="00775C28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92CE0" w:rsidRPr="0000664C" w:rsidRDefault="00792CE0" w:rsidP="00775C28">
            <w:pPr>
              <w:spacing w:after="150" w:line="135" w:lineRule="atLeast"/>
              <w:rPr>
                <w:sz w:val="28"/>
                <w:szCs w:val="28"/>
              </w:rPr>
            </w:pPr>
            <w:r w:rsidRPr="0000664C">
              <w:rPr>
                <w:sz w:val="28"/>
                <w:szCs w:val="28"/>
              </w:rPr>
              <w:t>Резерв на повторение</w:t>
            </w:r>
          </w:p>
        </w:tc>
      </w:tr>
    </w:tbl>
    <w:p w:rsidR="00792CE0" w:rsidRDefault="00792CE0" w:rsidP="00C20C6E">
      <w:pPr>
        <w:rPr>
          <w:b/>
          <w:bCs/>
          <w:sz w:val="28"/>
          <w:szCs w:val="28"/>
        </w:rPr>
      </w:pPr>
    </w:p>
    <w:p w:rsidR="00792CE0" w:rsidRDefault="00792CE0" w:rsidP="00792CE0">
      <w:pPr>
        <w:jc w:val="center"/>
        <w:rPr>
          <w:b/>
          <w:bCs/>
          <w:sz w:val="28"/>
          <w:szCs w:val="28"/>
        </w:rPr>
      </w:pPr>
    </w:p>
    <w:p w:rsidR="00792CE0" w:rsidRDefault="00792CE0" w:rsidP="00C20C6E">
      <w:pPr>
        <w:rPr>
          <w:b/>
          <w:bCs/>
          <w:sz w:val="28"/>
          <w:szCs w:val="28"/>
        </w:rPr>
      </w:pPr>
    </w:p>
    <w:p w:rsidR="00792CE0" w:rsidRDefault="00792CE0" w:rsidP="00792CE0">
      <w:pPr>
        <w:jc w:val="center"/>
        <w:rPr>
          <w:b/>
          <w:bCs/>
          <w:sz w:val="28"/>
          <w:szCs w:val="28"/>
        </w:rPr>
      </w:pPr>
    </w:p>
    <w:p w:rsidR="00792CE0" w:rsidRPr="00A6324D" w:rsidRDefault="00792CE0" w:rsidP="00792CE0">
      <w:pPr>
        <w:jc w:val="center"/>
        <w:rPr>
          <w:b/>
          <w:bCs/>
          <w:sz w:val="28"/>
          <w:szCs w:val="28"/>
        </w:rPr>
      </w:pPr>
      <w:proofErr w:type="spellStart"/>
      <w:r w:rsidRPr="00A6324D">
        <w:rPr>
          <w:b/>
          <w:bCs/>
          <w:sz w:val="28"/>
          <w:szCs w:val="28"/>
        </w:rPr>
        <w:t>Учебно</w:t>
      </w:r>
      <w:proofErr w:type="spellEnd"/>
      <w:r w:rsidRPr="00A6324D">
        <w:rPr>
          <w:b/>
          <w:bCs/>
          <w:sz w:val="28"/>
          <w:szCs w:val="28"/>
        </w:rPr>
        <w:t xml:space="preserve"> - методическое обеспечение</w:t>
      </w:r>
    </w:p>
    <w:p w:rsidR="00792CE0" w:rsidRPr="00A6324D" w:rsidRDefault="00792CE0" w:rsidP="00792CE0">
      <w:pPr>
        <w:pStyle w:val="Default"/>
        <w:rPr>
          <w:sz w:val="28"/>
          <w:szCs w:val="28"/>
        </w:rPr>
      </w:pPr>
      <w:r w:rsidRPr="00A6324D">
        <w:rPr>
          <w:b/>
          <w:bCs/>
          <w:sz w:val="28"/>
          <w:szCs w:val="28"/>
        </w:rPr>
        <w:t>Литература для обучающихся</w:t>
      </w:r>
    </w:p>
    <w:p w:rsidR="00792CE0" w:rsidRPr="00A6324D" w:rsidRDefault="00792CE0" w:rsidP="00792C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Алышева</w:t>
      </w:r>
      <w:proofErr w:type="spellEnd"/>
      <w:r>
        <w:rPr>
          <w:sz w:val="28"/>
          <w:szCs w:val="28"/>
        </w:rPr>
        <w:t xml:space="preserve"> 3 класс, 2018</w:t>
      </w:r>
      <w:r w:rsidRPr="00A6324D">
        <w:rPr>
          <w:sz w:val="28"/>
          <w:szCs w:val="28"/>
        </w:rPr>
        <w:t xml:space="preserve"> (1, 2 части) </w:t>
      </w:r>
    </w:p>
    <w:p w:rsidR="00792CE0" w:rsidRPr="00A6324D" w:rsidRDefault="00792CE0" w:rsidP="00792CE0">
      <w:pPr>
        <w:pStyle w:val="Default"/>
        <w:rPr>
          <w:b/>
          <w:bCs/>
          <w:sz w:val="28"/>
          <w:szCs w:val="28"/>
        </w:rPr>
      </w:pPr>
      <w:r w:rsidRPr="00A6324D">
        <w:rPr>
          <w:b/>
          <w:bCs/>
          <w:sz w:val="28"/>
          <w:szCs w:val="28"/>
        </w:rPr>
        <w:t xml:space="preserve">Литература для педагога </w:t>
      </w:r>
    </w:p>
    <w:p w:rsidR="00792CE0" w:rsidRPr="00A6324D" w:rsidRDefault="00792CE0" w:rsidP="00792CE0">
      <w:pPr>
        <w:pStyle w:val="12"/>
        <w:rPr>
          <w:rFonts w:ascii="Times New Roman" w:hAnsi="Times New Roman"/>
          <w:sz w:val="28"/>
          <w:szCs w:val="28"/>
        </w:rPr>
      </w:pPr>
      <w:r w:rsidRPr="00A6324D">
        <w:rPr>
          <w:rFonts w:ascii="Times New Roman" w:hAnsi="Times New Roman"/>
          <w:sz w:val="28"/>
          <w:szCs w:val="28"/>
        </w:rPr>
        <w:t>Основная:</w:t>
      </w:r>
    </w:p>
    <w:p w:rsidR="00792CE0" w:rsidRPr="00A6324D" w:rsidRDefault="00792CE0" w:rsidP="00792CE0">
      <w:pPr>
        <w:rPr>
          <w:sz w:val="28"/>
          <w:szCs w:val="28"/>
        </w:rPr>
      </w:pPr>
      <w:r w:rsidRPr="00A6324D">
        <w:rPr>
          <w:sz w:val="28"/>
          <w:szCs w:val="28"/>
        </w:rPr>
        <w:t xml:space="preserve">АООП   МБОУ «СКШИ </w:t>
      </w:r>
      <w:r w:rsidRPr="00A6324D">
        <w:rPr>
          <w:sz w:val="28"/>
          <w:szCs w:val="28"/>
          <w:lang w:val="en-US"/>
        </w:rPr>
        <w:t>VIII</w:t>
      </w:r>
      <w:r w:rsidRPr="00A6324D">
        <w:rPr>
          <w:sz w:val="28"/>
          <w:szCs w:val="28"/>
        </w:rPr>
        <w:t xml:space="preserve"> вида»</w:t>
      </w:r>
    </w:p>
    <w:p w:rsidR="00792CE0" w:rsidRPr="00A6324D" w:rsidRDefault="00792CE0" w:rsidP="00792CE0">
      <w:pPr>
        <w:rPr>
          <w:sz w:val="28"/>
          <w:szCs w:val="28"/>
        </w:rPr>
      </w:pPr>
      <w:r w:rsidRPr="00A6324D">
        <w:rPr>
          <w:sz w:val="28"/>
          <w:szCs w:val="28"/>
        </w:rPr>
        <w:t xml:space="preserve">Программы специальных (коррекционных) </w:t>
      </w:r>
      <w:proofErr w:type="gramStart"/>
      <w:r w:rsidRPr="00A6324D">
        <w:rPr>
          <w:sz w:val="28"/>
          <w:szCs w:val="28"/>
        </w:rPr>
        <w:t>образовательных  учреждений</w:t>
      </w:r>
      <w:proofErr w:type="gramEnd"/>
      <w:r w:rsidRPr="00A6324D">
        <w:rPr>
          <w:sz w:val="28"/>
          <w:szCs w:val="28"/>
        </w:rPr>
        <w:t xml:space="preserve"> VIII вида, подготовительный, 1-4 классы, под редакцией </w:t>
      </w:r>
      <w:proofErr w:type="spellStart"/>
      <w:r w:rsidRPr="00A6324D">
        <w:rPr>
          <w:sz w:val="28"/>
          <w:szCs w:val="28"/>
        </w:rPr>
        <w:t>В.В.Воронковой</w:t>
      </w:r>
      <w:proofErr w:type="spellEnd"/>
      <w:r w:rsidRPr="00A6324D">
        <w:rPr>
          <w:sz w:val="28"/>
          <w:szCs w:val="28"/>
        </w:rPr>
        <w:t xml:space="preserve"> Москва «Просвещение» 2010</w:t>
      </w:r>
    </w:p>
    <w:p w:rsidR="00792CE0" w:rsidRPr="00A6324D" w:rsidRDefault="00792CE0" w:rsidP="00792CE0">
      <w:pPr>
        <w:pStyle w:val="12"/>
        <w:rPr>
          <w:rFonts w:ascii="Times New Roman" w:hAnsi="Times New Roman"/>
          <w:sz w:val="28"/>
          <w:szCs w:val="28"/>
        </w:rPr>
      </w:pPr>
      <w:r w:rsidRPr="00A6324D">
        <w:rPr>
          <w:rFonts w:ascii="Times New Roman" w:hAnsi="Times New Roman"/>
          <w:sz w:val="28"/>
          <w:szCs w:val="28"/>
        </w:rPr>
        <w:t>Дополнительная:</w:t>
      </w:r>
    </w:p>
    <w:p w:rsidR="00792CE0" w:rsidRPr="00A6324D" w:rsidRDefault="00792CE0" w:rsidP="00792CE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6324D">
        <w:rPr>
          <w:sz w:val="28"/>
          <w:szCs w:val="28"/>
        </w:rPr>
        <w:t xml:space="preserve">Игра для детей: Думай, считай, решай/ </w:t>
      </w:r>
      <w:proofErr w:type="gramStart"/>
      <w:r w:rsidRPr="00A6324D">
        <w:rPr>
          <w:sz w:val="28"/>
          <w:szCs w:val="28"/>
        </w:rPr>
        <w:t>разработчики:  Гаврина</w:t>
      </w:r>
      <w:proofErr w:type="gramEnd"/>
      <w:r w:rsidRPr="00A6324D">
        <w:rPr>
          <w:sz w:val="28"/>
          <w:szCs w:val="28"/>
        </w:rPr>
        <w:t xml:space="preserve"> С.Е., </w:t>
      </w:r>
      <w:proofErr w:type="spellStart"/>
      <w:r w:rsidRPr="00A6324D">
        <w:rPr>
          <w:sz w:val="28"/>
          <w:szCs w:val="28"/>
        </w:rPr>
        <w:t>Кутявина</w:t>
      </w:r>
      <w:proofErr w:type="spellEnd"/>
      <w:r w:rsidRPr="00A6324D">
        <w:rPr>
          <w:sz w:val="28"/>
          <w:szCs w:val="28"/>
        </w:rPr>
        <w:t xml:space="preserve"> Н. Л., Топоркова И.Г., Щербинина С.В.- КОГУП «Кировская областная типография», 2004г</w:t>
      </w:r>
    </w:p>
    <w:p w:rsidR="00792CE0" w:rsidRPr="00A6324D" w:rsidRDefault="00792CE0" w:rsidP="00792CE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6324D">
        <w:rPr>
          <w:sz w:val="28"/>
          <w:szCs w:val="28"/>
        </w:rPr>
        <w:t xml:space="preserve">Игра для детей: Счет до 20/ </w:t>
      </w:r>
      <w:proofErr w:type="gramStart"/>
      <w:r w:rsidRPr="00A6324D">
        <w:rPr>
          <w:sz w:val="28"/>
          <w:szCs w:val="28"/>
        </w:rPr>
        <w:t>разработчики:  Гаврина</w:t>
      </w:r>
      <w:proofErr w:type="gramEnd"/>
      <w:r w:rsidRPr="00A6324D">
        <w:rPr>
          <w:sz w:val="28"/>
          <w:szCs w:val="28"/>
        </w:rPr>
        <w:t xml:space="preserve"> С.Е., </w:t>
      </w:r>
      <w:proofErr w:type="spellStart"/>
      <w:r w:rsidRPr="00A6324D">
        <w:rPr>
          <w:sz w:val="28"/>
          <w:szCs w:val="28"/>
        </w:rPr>
        <w:t>Кутявина</w:t>
      </w:r>
      <w:proofErr w:type="spellEnd"/>
      <w:r w:rsidRPr="00A6324D">
        <w:rPr>
          <w:sz w:val="28"/>
          <w:szCs w:val="28"/>
        </w:rPr>
        <w:t xml:space="preserve"> Н. Л., Топоркова И.Г., Щербинина С.В.- КОГУП «Кировская областная типография», 2005г.</w:t>
      </w:r>
    </w:p>
    <w:p w:rsidR="00792CE0" w:rsidRPr="00A6324D" w:rsidRDefault="00792CE0" w:rsidP="00792CE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6324D">
        <w:rPr>
          <w:sz w:val="28"/>
          <w:szCs w:val="28"/>
        </w:rPr>
        <w:t>Математика. Коррекционно-развивающие занятия с учащимися подготовительной группы и 1-2 классов начальной школы. Коррекционное обучение\ Автор-составитель Шабанова А.А. Волгоград. Издательство «Учитель». 2007.</w:t>
      </w:r>
    </w:p>
    <w:p w:rsidR="00792CE0" w:rsidRPr="00636D9A" w:rsidRDefault="00792CE0" w:rsidP="00792CE0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proofErr w:type="gramStart"/>
      <w:r w:rsidRPr="00A6324D">
        <w:rPr>
          <w:sz w:val="28"/>
          <w:szCs w:val="28"/>
        </w:rPr>
        <w:t>Перова,М.Н</w:t>
      </w:r>
      <w:proofErr w:type="spellEnd"/>
      <w:r w:rsidRPr="00A6324D">
        <w:rPr>
          <w:sz w:val="28"/>
          <w:szCs w:val="28"/>
        </w:rPr>
        <w:t>.</w:t>
      </w:r>
      <w:proofErr w:type="gramEnd"/>
      <w:r w:rsidRPr="00A6324D">
        <w:rPr>
          <w:sz w:val="28"/>
          <w:szCs w:val="28"/>
        </w:rPr>
        <w:t xml:space="preserve"> Методика преподавания математики в специальной (коррекционной) школе 8 вида: учеб. для студ. дефект. фак. педвузов.- М.: </w:t>
      </w:r>
      <w:proofErr w:type="spellStart"/>
      <w:r w:rsidRPr="00A6324D">
        <w:rPr>
          <w:sz w:val="28"/>
          <w:szCs w:val="28"/>
        </w:rPr>
        <w:t>Гуманит</w:t>
      </w:r>
      <w:proofErr w:type="spellEnd"/>
      <w:r w:rsidRPr="00A6324D">
        <w:rPr>
          <w:sz w:val="28"/>
          <w:szCs w:val="28"/>
        </w:rPr>
        <w:t>. изд. Центр ВЛАДОС, 2001.- 408с.</w:t>
      </w:r>
    </w:p>
    <w:p w:rsidR="00792CE0" w:rsidRPr="00A6324D" w:rsidRDefault="00792CE0" w:rsidP="00792CE0">
      <w:pPr>
        <w:pStyle w:val="a4"/>
        <w:spacing w:line="360" w:lineRule="auto"/>
        <w:ind w:left="360"/>
        <w:jc w:val="both"/>
        <w:rPr>
          <w:color w:val="auto"/>
        </w:rPr>
      </w:pPr>
      <w:r w:rsidRPr="00A6324D">
        <w:rPr>
          <w:b/>
          <w:bCs/>
          <w:color w:val="auto"/>
        </w:rPr>
        <w:t>Компьютерные и информационно-коммуникативные средства</w:t>
      </w:r>
      <w:r w:rsidRPr="00A6324D">
        <w:rPr>
          <w:color w:val="auto"/>
        </w:rPr>
        <w:t>:</w:t>
      </w:r>
    </w:p>
    <w:p w:rsidR="00792CE0" w:rsidRPr="00A6324D" w:rsidRDefault="00792CE0" w:rsidP="00792CE0">
      <w:pPr>
        <w:spacing w:line="360" w:lineRule="auto"/>
        <w:jc w:val="both"/>
        <w:rPr>
          <w:b/>
          <w:bCs/>
        </w:rPr>
      </w:pPr>
      <w:r w:rsidRPr="00A6324D">
        <w:rPr>
          <w:b/>
          <w:bCs/>
        </w:rPr>
        <w:t>Технические средства: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947536">
        <w:t xml:space="preserve">- </w:t>
      </w:r>
      <w:r w:rsidRPr="005A6CF0">
        <w:rPr>
          <w:color w:val="000000"/>
          <w:sz w:val="28"/>
          <w:szCs w:val="28"/>
        </w:rPr>
        <w:t>Магнитно-маркерная доска</w:t>
      </w:r>
    </w:p>
    <w:p w:rsidR="00792CE0" w:rsidRPr="00947536" w:rsidRDefault="00792CE0" w:rsidP="00792CE0">
      <w:pPr>
        <w:pStyle w:val="a4"/>
        <w:spacing w:line="360" w:lineRule="auto"/>
        <w:ind w:left="360"/>
        <w:jc w:val="both"/>
        <w:rPr>
          <w:color w:val="auto"/>
        </w:rPr>
      </w:pPr>
      <w:r w:rsidRPr="00947536">
        <w:rPr>
          <w:color w:val="auto"/>
        </w:rPr>
        <w:t>- персональный компьютер (ноутбук, планшет);</w:t>
      </w:r>
    </w:p>
    <w:p w:rsidR="00792CE0" w:rsidRPr="00636D9A" w:rsidRDefault="00792CE0" w:rsidP="00792CE0">
      <w:pPr>
        <w:pStyle w:val="a4"/>
        <w:spacing w:line="360" w:lineRule="auto"/>
        <w:ind w:left="360"/>
        <w:jc w:val="both"/>
        <w:rPr>
          <w:b/>
          <w:bCs/>
          <w:color w:val="auto"/>
        </w:rPr>
      </w:pPr>
      <w:r w:rsidRPr="00947536">
        <w:rPr>
          <w:b/>
          <w:bCs/>
          <w:color w:val="auto"/>
        </w:rPr>
        <w:t xml:space="preserve"> Учебно-практическое оборудование: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</w:rPr>
        <w:t>Магнитный набор цифр, букв, знаков демонстрационный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</w:rPr>
        <w:t>Счетный материал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</w:rPr>
        <w:t>Наборы сюжетных картинок для составления задач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</w:rPr>
        <w:t xml:space="preserve">Набор таблиц ((«Состав чисел в пределах 20» , «Состав чисел в пределах 20», «Числовой луч 1-20», «Таблица сложения в пределах 10», «Таблица сложения в пределах 20», «Единицы длины», «Единицы времени», «Единицы массы», «Единицы площади», «Порядок действий», «Название компонентов при сложении», «Название компонентов при вычитании», «Название </w:t>
      </w:r>
      <w:r w:rsidRPr="005A6CF0">
        <w:rPr>
          <w:color w:val="000000"/>
          <w:sz w:val="28"/>
          <w:szCs w:val="28"/>
        </w:rPr>
        <w:lastRenderedPageBreak/>
        <w:t>компонентов при умножении», «Название компонентов при делении», «Нахождение периметра», «Умножение нуля и единицы»)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</w:rPr>
        <w:t>Опорные схемы и таблицы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</w:rPr>
        <w:t>Чертежные инструменты (угольник, линейка, циркуль)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</w:rPr>
        <w:t>Модель часов демонстрационная.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Мультимедийный проектор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</w:t>
      </w:r>
      <w:r w:rsidRPr="005A6CF0">
        <w:rPr>
          <w:i/>
          <w:iCs/>
          <w:color w:val="000000"/>
          <w:sz w:val="28"/>
          <w:szCs w:val="28"/>
        </w:rPr>
        <w:t>атические презентации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i/>
          <w:iCs/>
          <w:color w:val="000000"/>
          <w:sz w:val="28"/>
          <w:szCs w:val="28"/>
        </w:rPr>
        <w:t>Интернет-ресурсы</w:t>
      </w:r>
    </w:p>
    <w:p w:rsidR="00792CE0" w:rsidRPr="005A6CF0" w:rsidRDefault="00792CE0" w:rsidP="00792CE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5A6CF0">
        <w:rPr>
          <w:color w:val="000000"/>
          <w:sz w:val="28"/>
          <w:szCs w:val="28"/>
          <w:u w:val="single"/>
        </w:rPr>
        <w:t>http://planetaznaniy.astrel.ru</w:t>
      </w:r>
      <w:r w:rsidRPr="005A6CF0">
        <w:rPr>
          <w:color w:val="000000"/>
          <w:sz w:val="28"/>
          <w:szCs w:val="28"/>
        </w:rPr>
        <w:t>, </w:t>
      </w:r>
      <w:r w:rsidRPr="005A6CF0">
        <w:rPr>
          <w:color w:val="000000"/>
          <w:sz w:val="28"/>
          <w:szCs w:val="28"/>
          <w:u w:val="single"/>
        </w:rPr>
        <w:t>http://www.uchportal.ru, http://presentatio.ru, http://ped-kopilka.ru, http://prezentacii.com, http://www.zavuch.info, http://pedsovet.su, https://1september.ru, http://www.uchmet.ru, http://pedagogie.ru, http://infourok.ru, http://uchkopilka.ru</w:t>
      </w:r>
    </w:p>
    <w:p w:rsidR="00792CE0" w:rsidRDefault="00792CE0" w:rsidP="00792CE0">
      <w:r>
        <w:t xml:space="preserve">  </w:t>
      </w:r>
    </w:p>
    <w:p w:rsidR="00792CE0" w:rsidRDefault="00792CE0" w:rsidP="00792CE0"/>
    <w:p w:rsidR="00792CE0" w:rsidRDefault="00792CE0" w:rsidP="006C0B77">
      <w:pPr>
        <w:ind w:firstLine="709"/>
        <w:jc w:val="both"/>
      </w:pPr>
    </w:p>
    <w:sectPr w:rsidR="00792C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305"/>
    <w:multiLevelType w:val="hybridMultilevel"/>
    <w:tmpl w:val="B9E29802"/>
    <w:lvl w:ilvl="0" w:tplc="1AEAF948">
      <w:start w:val="1"/>
      <w:numFmt w:val="bullet"/>
      <w:lvlText w:val="●"/>
      <w:lvlJc w:val="left"/>
    </w:lvl>
    <w:lvl w:ilvl="1" w:tplc="D7488174">
      <w:numFmt w:val="decimal"/>
      <w:lvlText w:val=""/>
      <w:lvlJc w:val="left"/>
    </w:lvl>
    <w:lvl w:ilvl="2" w:tplc="CB98035A">
      <w:numFmt w:val="decimal"/>
      <w:lvlText w:val=""/>
      <w:lvlJc w:val="left"/>
    </w:lvl>
    <w:lvl w:ilvl="3" w:tplc="D09A1A20">
      <w:numFmt w:val="decimal"/>
      <w:lvlText w:val=""/>
      <w:lvlJc w:val="left"/>
    </w:lvl>
    <w:lvl w:ilvl="4" w:tplc="C688D9FE">
      <w:numFmt w:val="decimal"/>
      <w:lvlText w:val=""/>
      <w:lvlJc w:val="left"/>
    </w:lvl>
    <w:lvl w:ilvl="5" w:tplc="8F70321E">
      <w:numFmt w:val="decimal"/>
      <w:lvlText w:val=""/>
      <w:lvlJc w:val="left"/>
    </w:lvl>
    <w:lvl w:ilvl="6" w:tplc="378E8DCE">
      <w:numFmt w:val="decimal"/>
      <w:lvlText w:val=""/>
      <w:lvlJc w:val="left"/>
    </w:lvl>
    <w:lvl w:ilvl="7" w:tplc="A2C4E936">
      <w:numFmt w:val="decimal"/>
      <w:lvlText w:val=""/>
      <w:lvlJc w:val="left"/>
    </w:lvl>
    <w:lvl w:ilvl="8" w:tplc="839441B0">
      <w:numFmt w:val="decimal"/>
      <w:lvlText w:val=""/>
      <w:lvlJc w:val="left"/>
    </w:lvl>
  </w:abstractNum>
  <w:abstractNum w:abstractNumId="1" w15:restartNumberingAfterBreak="0">
    <w:nsid w:val="00003765"/>
    <w:multiLevelType w:val="hybridMultilevel"/>
    <w:tmpl w:val="922C1764"/>
    <w:lvl w:ilvl="0" w:tplc="D012F530">
      <w:start w:val="1"/>
      <w:numFmt w:val="bullet"/>
      <w:lvlText w:val="●"/>
      <w:lvlJc w:val="left"/>
    </w:lvl>
    <w:lvl w:ilvl="1" w:tplc="FDD205A8">
      <w:start w:val="1"/>
      <w:numFmt w:val="bullet"/>
      <w:lvlText w:val="с"/>
      <w:lvlJc w:val="left"/>
    </w:lvl>
    <w:lvl w:ilvl="2" w:tplc="55D8A7F6">
      <w:start w:val="1"/>
      <w:numFmt w:val="bullet"/>
      <w:lvlText w:val="в"/>
      <w:lvlJc w:val="left"/>
    </w:lvl>
    <w:lvl w:ilvl="3" w:tplc="FC90B726">
      <w:numFmt w:val="decimal"/>
      <w:lvlText w:val=""/>
      <w:lvlJc w:val="left"/>
    </w:lvl>
    <w:lvl w:ilvl="4" w:tplc="DDB86484">
      <w:numFmt w:val="decimal"/>
      <w:lvlText w:val=""/>
      <w:lvlJc w:val="left"/>
    </w:lvl>
    <w:lvl w:ilvl="5" w:tplc="A7200EF0">
      <w:numFmt w:val="decimal"/>
      <w:lvlText w:val=""/>
      <w:lvlJc w:val="left"/>
    </w:lvl>
    <w:lvl w:ilvl="6" w:tplc="6CC09CF6">
      <w:numFmt w:val="decimal"/>
      <w:lvlText w:val=""/>
      <w:lvlJc w:val="left"/>
    </w:lvl>
    <w:lvl w:ilvl="7" w:tplc="F78EA3AE">
      <w:numFmt w:val="decimal"/>
      <w:lvlText w:val=""/>
      <w:lvlJc w:val="left"/>
    </w:lvl>
    <w:lvl w:ilvl="8" w:tplc="E2EE6EB6">
      <w:numFmt w:val="decimal"/>
      <w:lvlText w:val=""/>
      <w:lvlJc w:val="left"/>
    </w:lvl>
  </w:abstractNum>
  <w:abstractNum w:abstractNumId="2" w15:restartNumberingAfterBreak="0">
    <w:nsid w:val="00006B28"/>
    <w:multiLevelType w:val="hybridMultilevel"/>
    <w:tmpl w:val="DDBAAEB6"/>
    <w:lvl w:ilvl="0" w:tplc="1A082DF2">
      <w:start w:val="1"/>
      <w:numFmt w:val="bullet"/>
      <w:lvlText w:val="●"/>
      <w:lvlJc w:val="left"/>
    </w:lvl>
    <w:lvl w:ilvl="1" w:tplc="E3FE18A4">
      <w:start w:val="1"/>
      <w:numFmt w:val="bullet"/>
      <w:lvlText w:val="в"/>
      <w:lvlJc w:val="left"/>
    </w:lvl>
    <w:lvl w:ilvl="2" w:tplc="92B48852">
      <w:numFmt w:val="decimal"/>
      <w:lvlText w:val=""/>
      <w:lvlJc w:val="left"/>
    </w:lvl>
    <w:lvl w:ilvl="3" w:tplc="2C9CB166">
      <w:numFmt w:val="decimal"/>
      <w:lvlText w:val=""/>
      <w:lvlJc w:val="left"/>
    </w:lvl>
    <w:lvl w:ilvl="4" w:tplc="0AFE1BFA">
      <w:numFmt w:val="decimal"/>
      <w:lvlText w:val=""/>
      <w:lvlJc w:val="left"/>
    </w:lvl>
    <w:lvl w:ilvl="5" w:tplc="B71E8C9A">
      <w:numFmt w:val="decimal"/>
      <w:lvlText w:val=""/>
      <w:lvlJc w:val="left"/>
    </w:lvl>
    <w:lvl w:ilvl="6" w:tplc="6C1A8C6E">
      <w:numFmt w:val="decimal"/>
      <w:lvlText w:val=""/>
      <w:lvlJc w:val="left"/>
    </w:lvl>
    <w:lvl w:ilvl="7" w:tplc="FB3CD778">
      <w:numFmt w:val="decimal"/>
      <w:lvlText w:val=""/>
      <w:lvlJc w:val="left"/>
    </w:lvl>
    <w:lvl w:ilvl="8" w:tplc="CDB8B5B8">
      <w:numFmt w:val="decimal"/>
      <w:lvlText w:val=""/>
      <w:lvlJc w:val="left"/>
    </w:lvl>
  </w:abstractNum>
  <w:abstractNum w:abstractNumId="3" w15:restartNumberingAfterBreak="0">
    <w:nsid w:val="0000791B"/>
    <w:multiLevelType w:val="hybridMultilevel"/>
    <w:tmpl w:val="D2F6B8BC"/>
    <w:lvl w:ilvl="0" w:tplc="B20C1D28">
      <w:start w:val="1"/>
      <w:numFmt w:val="bullet"/>
      <w:lvlText w:val="●"/>
      <w:lvlJc w:val="left"/>
    </w:lvl>
    <w:lvl w:ilvl="1" w:tplc="CDB2B386">
      <w:numFmt w:val="decimal"/>
      <w:lvlText w:val=""/>
      <w:lvlJc w:val="left"/>
    </w:lvl>
    <w:lvl w:ilvl="2" w:tplc="C4429F2E">
      <w:numFmt w:val="decimal"/>
      <w:lvlText w:val=""/>
      <w:lvlJc w:val="left"/>
    </w:lvl>
    <w:lvl w:ilvl="3" w:tplc="2CC0506E">
      <w:numFmt w:val="decimal"/>
      <w:lvlText w:val=""/>
      <w:lvlJc w:val="left"/>
    </w:lvl>
    <w:lvl w:ilvl="4" w:tplc="1B52938C">
      <w:numFmt w:val="decimal"/>
      <w:lvlText w:val=""/>
      <w:lvlJc w:val="left"/>
    </w:lvl>
    <w:lvl w:ilvl="5" w:tplc="FD5C67DE">
      <w:numFmt w:val="decimal"/>
      <w:lvlText w:val=""/>
      <w:lvlJc w:val="left"/>
    </w:lvl>
    <w:lvl w:ilvl="6" w:tplc="1052A0FC">
      <w:numFmt w:val="decimal"/>
      <w:lvlText w:val=""/>
      <w:lvlJc w:val="left"/>
    </w:lvl>
    <w:lvl w:ilvl="7" w:tplc="5A18CA36">
      <w:numFmt w:val="decimal"/>
      <w:lvlText w:val=""/>
      <w:lvlJc w:val="left"/>
    </w:lvl>
    <w:lvl w:ilvl="8" w:tplc="FAA0662A">
      <w:numFmt w:val="decimal"/>
      <w:lvlText w:val=""/>
      <w:lvlJc w:val="left"/>
    </w:lvl>
  </w:abstractNum>
  <w:abstractNum w:abstractNumId="4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7846099"/>
    <w:multiLevelType w:val="hybridMultilevel"/>
    <w:tmpl w:val="614879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E0"/>
    <w:rsid w:val="00104101"/>
    <w:rsid w:val="00231D4D"/>
    <w:rsid w:val="002679D5"/>
    <w:rsid w:val="003918D0"/>
    <w:rsid w:val="00455E06"/>
    <w:rsid w:val="00532218"/>
    <w:rsid w:val="005C592C"/>
    <w:rsid w:val="00686164"/>
    <w:rsid w:val="006C0B77"/>
    <w:rsid w:val="006D7E61"/>
    <w:rsid w:val="0073075E"/>
    <w:rsid w:val="00775C28"/>
    <w:rsid w:val="00792CE0"/>
    <w:rsid w:val="008147E7"/>
    <w:rsid w:val="008242FF"/>
    <w:rsid w:val="00870751"/>
    <w:rsid w:val="00922C48"/>
    <w:rsid w:val="00A2242D"/>
    <w:rsid w:val="00AC14B7"/>
    <w:rsid w:val="00B8743B"/>
    <w:rsid w:val="00B90E14"/>
    <w:rsid w:val="00B915B7"/>
    <w:rsid w:val="00BE20D9"/>
    <w:rsid w:val="00C04D7A"/>
    <w:rsid w:val="00C20C6E"/>
    <w:rsid w:val="00C82ABA"/>
    <w:rsid w:val="00CA667E"/>
    <w:rsid w:val="00D251D4"/>
    <w:rsid w:val="00E37A9A"/>
    <w:rsid w:val="00E76829"/>
    <w:rsid w:val="00EA59DF"/>
    <w:rsid w:val="00EE4070"/>
    <w:rsid w:val="00F12C76"/>
    <w:rsid w:val="00F62109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2E2D-5E4A-44FE-BCE3-402015F3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C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792C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C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2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CE0"/>
  </w:style>
  <w:style w:type="paragraph" w:styleId="a3">
    <w:name w:val="Normal (Web)"/>
    <w:basedOn w:val="a"/>
    <w:uiPriority w:val="99"/>
    <w:unhideWhenUsed/>
    <w:rsid w:val="00792CE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92CE0"/>
    <w:pPr>
      <w:ind w:left="708"/>
    </w:pPr>
    <w:rPr>
      <w:color w:val="333333"/>
      <w:sz w:val="28"/>
      <w:szCs w:val="28"/>
    </w:rPr>
  </w:style>
  <w:style w:type="paragraph" w:customStyle="1" w:styleId="12">
    <w:name w:val="Без интервала1"/>
    <w:link w:val="NoSpacingChar"/>
    <w:uiPriority w:val="99"/>
    <w:rsid w:val="00792C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792CE0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92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C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2C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2CE0"/>
  </w:style>
  <w:style w:type="paragraph" w:styleId="a9">
    <w:name w:val="footer"/>
    <w:basedOn w:val="a"/>
    <w:link w:val="aa"/>
    <w:uiPriority w:val="99"/>
    <w:unhideWhenUsed/>
    <w:rsid w:val="00792C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92CE0"/>
  </w:style>
  <w:style w:type="table" w:styleId="ab">
    <w:name w:val="Table Grid"/>
    <w:basedOn w:val="a1"/>
    <w:uiPriority w:val="59"/>
    <w:rsid w:val="0079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92CE0"/>
    <w:pPr>
      <w:spacing w:after="0" w:line="240" w:lineRule="auto"/>
    </w:pPr>
  </w:style>
  <w:style w:type="paragraph" w:styleId="ad">
    <w:name w:val="Body Text"/>
    <w:basedOn w:val="a"/>
    <w:link w:val="ae"/>
    <w:rsid w:val="00792CE0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792C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2020-09-25T17:13:00Z</dcterms:created>
  <dcterms:modified xsi:type="dcterms:W3CDTF">2020-10-06T15:53:00Z</dcterms:modified>
</cp:coreProperties>
</file>